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8BE" w:rsidRPr="00C458BE" w:rsidRDefault="00C458BE" w:rsidP="00C458BE">
      <w:pPr>
        <w:spacing w:line="560" w:lineRule="exact"/>
        <w:jc w:val="center"/>
        <w:rPr>
          <w:rFonts w:ascii="方正小标宋简体" w:eastAsia="方正小标宋简体"/>
          <w:sz w:val="44"/>
          <w:szCs w:val="32"/>
        </w:rPr>
      </w:pPr>
      <w:r w:rsidRPr="00C458BE">
        <w:rPr>
          <w:rFonts w:ascii="方正小标宋简体" w:eastAsia="方正小标宋简体" w:hint="eastAsia"/>
          <w:sz w:val="44"/>
          <w:szCs w:val="32"/>
        </w:rPr>
        <w:t>省外户籍员工留明过年一次性奖补实施细则</w:t>
      </w:r>
    </w:p>
    <w:p w:rsidR="00C458BE" w:rsidRPr="00C458BE" w:rsidRDefault="00C458BE" w:rsidP="00C458BE">
      <w:pPr>
        <w:spacing w:line="560" w:lineRule="exact"/>
        <w:ind w:firstLineChars="200" w:firstLine="632"/>
        <w:rPr>
          <w:rFonts w:ascii="仿宋_GB2312"/>
          <w:szCs w:val="32"/>
        </w:rPr>
      </w:pPr>
    </w:p>
    <w:p w:rsidR="00C458BE" w:rsidRPr="00C458BE" w:rsidRDefault="00C458BE" w:rsidP="00C458BE">
      <w:pPr>
        <w:spacing w:line="560" w:lineRule="exact"/>
        <w:ind w:firstLineChars="200" w:firstLine="632"/>
        <w:rPr>
          <w:rFonts w:ascii="仿宋_GB2312"/>
          <w:szCs w:val="32"/>
        </w:rPr>
      </w:pPr>
      <w:r w:rsidRPr="00C458BE">
        <w:rPr>
          <w:rFonts w:ascii="仿宋_GB2312" w:hint="eastAsia"/>
          <w:szCs w:val="32"/>
        </w:rPr>
        <w:t>根据《福建省人力资源和社会保障厅等九部门关于做好当前扩岗留工稳就业工作十四条措施的通知》（闽人社文〔2021〕9号）文件精神，为进一步做好政策落地兑现工作，现就省外户籍员工留明过年一次性奖补提出如下实施细则：</w:t>
      </w:r>
    </w:p>
    <w:p w:rsidR="00C458BE" w:rsidRPr="00C458BE" w:rsidRDefault="00C458BE" w:rsidP="00C458BE">
      <w:pPr>
        <w:spacing w:line="560" w:lineRule="exact"/>
        <w:ind w:firstLineChars="200" w:firstLine="632"/>
        <w:rPr>
          <w:rFonts w:ascii="黑体" w:eastAsia="黑体" w:hAnsi="黑体"/>
          <w:szCs w:val="32"/>
        </w:rPr>
      </w:pPr>
      <w:r w:rsidRPr="00C458BE">
        <w:rPr>
          <w:rFonts w:ascii="黑体" w:eastAsia="黑体" w:hAnsi="黑体" w:hint="eastAsia"/>
          <w:szCs w:val="32"/>
        </w:rPr>
        <w:t>一、对象条件</w:t>
      </w:r>
    </w:p>
    <w:p w:rsidR="00C458BE" w:rsidRPr="00C458BE" w:rsidRDefault="00C458BE" w:rsidP="00C458BE">
      <w:pPr>
        <w:spacing w:line="560" w:lineRule="exact"/>
        <w:ind w:firstLineChars="200" w:firstLine="632"/>
        <w:rPr>
          <w:rFonts w:ascii="仿宋_GB2312"/>
          <w:szCs w:val="32"/>
        </w:rPr>
      </w:pPr>
      <w:r w:rsidRPr="00C458BE">
        <w:rPr>
          <w:rFonts w:ascii="仿宋_GB2312" w:hint="eastAsia"/>
          <w:szCs w:val="32"/>
        </w:rPr>
        <w:t>在2021年春节期间采取积极措施，留住省外户籍员工（须参加失业保险且2月份工资正常发放）在明过年的我市失业保险参保企业。</w:t>
      </w:r>
    </w:p>
    <w:p w:rsidR="00C458BE" w:rsidRPr="00C458BE" w:rsidRDefault="00C458BE" w:rsidP="00C458BE">
      <w:pPr>
        <w:spacing w:line="560" w:lineRule="exact"/>
        <w:ind w:firstLineChars="200" w:firstLine="632"/>
        <w:rPr>
          <w:rFonts w:ascii="黑体" w:eastAsia="黑体" w:hAnsi="黑体"/>
          <w:szCs w:val="32"/>
        </w:rPr>
      </w:pPr>
      <w:r w:rsidRPr="00C458BE">
        <w:rPr>
          <w:rFonts w:ascii="黑体" w:eastAsia="黑体" w:hAnsi="黑体" w:hint="eastAsia"/>
          <w:szCs w:val="32"/>
        </w:rPr>
        <w:t>二、奖补标准</w:t>
      </w:r>
    </w:p>
    <w:p w:rsidR="00C458BE" w:rsidRPr="00C458BE" w:rsidRDefault="00C458BE" w:rsidP="00C458BE">
      <w:pPr>
        <w:spacing w:line="560" w:lineRule="exact"/>
        <w:ind w:firstLineChars="200" w:firstLine="632"/>
        <w:rPr>
          <w:rFonts w:ascii="仿宋_GB2312"/>
          <w:szCs w:val="32"/>
        </w:rPr>
      </w:pPr>
      <w:r w:rsidRPr="00C458BE">
        <w:rPr>
          <w:rFonts w:ascii="仿宋_GB2312" w:hint="eastAsia"/>
          <w:szCs w:val="32"/>
        </w:rPr>
        <w:t>按照留明过年省外户籍员工人数，给予企业300元/人的一次性奖补。</w:t>
      </w:r>
    </w:p>
    <w:p w:rsidR="00C458BE" w:rsidRPr="00C458BE" w:rsidRDefault="00C458BE" w:rsidP="00C458BE">
      <w:pPr>
        <w:spacing w:line="560" w:lineRule="exact"/>
        <w:ind w:firstLineChars="200" w:firstLine="632"/>
        <w:rPr>
          <w:rFonts w:ascii="黑体" w:eastAsia="黑体" w:hAnsi="黑体"/>
          <w:szCs w:val="32"/>
        </w:rPr>
      </w:pPr>
      <w:r w:rsidRPr="00C458BE">
        <w:rPr>
          <w:rFonts w:ascii="黑体" w:eastAsia="黑体" w:hAnsi="黑体" w:hint="eastAsia"/>
          <w:szCs w:val="32"/>
        </w:rPr>
        <w:t>三、申报要求</w:t>
      </w:r>
    </w:p>
    <w:p w:rsidR="00C458BE" w:rsidRPr="00C458BE" w:rsidRDefault="00C458BE" w:rsidP="00C458BE">
      <w:pPr>
        <w:spacing w:line="560" w:lineRule="exact"/>
        <w:ind w:firstLineChars="200" w:firstLine="632"/>
        <w:rPr>
          <w:rFonts w:ascii="楷体_GB2312" w:eastAsia="楷体_GB2312"/>
          <w:szCs w:val="32"/>
        </w:rPr>
      </w:pPr>
      <w:r w:rsidRPr="00C458BE">
        <w:rPr>
          <w:rFonts w:ascii="楷体_GB2312" w:eastAsia="楷体_GB2312" w:hint="eastAsia"/>
          <w:szCs w:val="32"/>
        </w:rPr>
        <w:t>（一）申报材料</w:t>
      </w:r>
    </w:p>
    <w:p w:rsidR="00C458BE" w:rsidRPr="00C458BE" w:rsidRDefault="00C458BE" w:rsidP="00C458BE">
      <w:pPr>
        <w:spacing w:line="560" w:lineRule="exact"/>
        <w:ind w:firstLineChars="200" w:firstLine="632"/>
        <w:rPr>
          <w:rFonts w:ascii="仿宋_GB2312"/>
          <w:szCs w:val="32"/>
        </w:rPr>
      </w:pPr>
      <w:r w:rsidRPr="00C458BE">
        <w:rPr>
          <w:rFonts w:ascii="仿宋_GB2312" w:hint="eastAsia"/>
          <w:szCs w:val="32"/>
        </w:rPr>
        <w:t>1.省外户籍员工留明过年一次性奖补申报表；</w:t>
      </w:r>
    </w:p>
    <w:p w:rsidR="00C458BE" w:rsidRPr="00C458BE" w:rsidRDefault="00C458BE" w:rsidP="00C458BE">
      <w:pPr>
        <w:spacing w:line="560" w:lineRule="exact"/>
        <w:ind w:firstLineChars="200" w:firstLine="632"/>
        <w:rPr>
          <w:rFonts w:ascii="仿宋_GB2312"/>
          <w:szCs w:val="32"/>
        </w:rPr>
      </w:pPr>
      <w:r w:rsidRPr="00C458BE">
        <w:rPr>
          <w:rFonts w:ascii="仿宋_GB2312" w:hint="eastAsia"/>
          <w:szCs w:val="32"/>
        </w:rPr>
        <w:t>2.留明过年省外户籍员工花名册；</w:t>
      </w:r>
    </w:p>
    <w:p w:rsidR="00C458BE" w:rsidRPr="00C458BE" w:rsidRDefault="00C458BE" w:rsidP="00C458BE">
      <w:pPr>
        <w:spacing w:line="560" w:lineRule="exact"/>
        <w:ind w:firstLineChars="200" w:firstLine="632"/>
        <w:rPr>
          <w:rFonts w:ascii="仿宋_GB2312"/>
          <w:szCs w:val="32"/>
        </w:rPr>
      </w:pPr>
      <w:r w:rsidRPr="00C458BE">
        <w:rPr>
          <w:rFonts w:ascii="仿宋_GB2312" w:hint="eastAsia"/>
          <w:szCs w:val="32"/>
        </w:rPr>
        <w:t>3.留明过年省外户籍员工2021年1月、2月工资发放凭证。</w:t>
      </w:r>
    </w:p>
    <w:p w:rsidR="00C458BE" w:rsidRPr="00C458BE" w:rsidRDefault="00C458BE" w:rsidP="00C458BE">
      <w:pPr>
        <w:spacing w:line="560" w:lineRule="exact"/>
        <w:ind w:firstLineChars="200" w:firstLine="632"/>
        <w:rPr>
          <w:rFonts w:ascii="楷体_GB2312" w:eastAsia="楷体_GB2312"/>
          <w:szCs w:val="32"/>
        </w:rPr>
      </w:pPr>
      <w:r w:rsidRPr="00C458BE">
        <w:rPr>
          <w:rFonts w:ascii="楷体_GB2312" w:eastAsia="楷体_GB2312" w:hint="eastAsia"/>
          <w:szCs w:val="32"/>
        </w:rPr>
        <w:t>（二）申报时间</w:t>
      </w:r>
    </w:p>
    <w:p w:rsidR="00C458BE" w:rsidRPr="00C458BE" w:rsidRDefault="00C458BE" w:rsidP="00C458BE">
      <w:pPr>
        <w:spacing w:line="560" w:lineRule="exact"/>
        <w:ind w:firstLineChars="200" w:firstLine="632"/>
        <w:rPr>
          <w:rFonts w:ascii="仿宋_GB2312"/>
          <w:szCs w:val="32"/>
        </w:rPr>
      </w:pPr>
      <w:r w:rsidRPr="00C458BE">
        <w:rPr>
          <w:rFonts w:ascii="仿宋_GB2312" w:hint="eastAsia"/>
          <w:szCs w:val="32"/>
        </w:rPr>
        <w:t>2021年6月30日前。</w:t>
      </w:r>
    </w:p>
    <w:p w:rsidR="00C458BE" w:rsidRPr="00C458BE" w:rsidRDefault="00C458BE" w:rsidP="00C458BE">
      <w:pPr>
        <w:spacing w:line="560" w:lineRule="exact"/>
        <w:ind w:firstLineChars="200" w:firstLine="632"/>
        <w:rPr>
          <w:rFonts w:ascii="楷体_GB2312" w:eastAsia="楷体_GB2312"/>
          <w:szCs w:val="32"/>
        </w:rPr>
      </w:pPr>
      <w:r w:rsidRPr="00C458BE">
        <w:rPr>
          <w:rFonts w:ascii="楷体_GB2312" w:eastAsia="楷体_GB2312" w:hint="eastAsia"/>
          <w:szCs w:val="32"/>
        </w:rPr>
        <w:t>（三）申报流程</w:t>
      </w:r>
    </w:p>
    <w:p w:rsidR="00C458BE" w:rsidRPr="00C458BE" w:rsidRDefault="00C458BE" w:rsidP="00C458BE">
      <w:pPr>
        <w:spacing w:line="560" w:lineRule="exact"/>
        <w:ind w:firstLineChars="200" w:firstLine="632"/>
        <w:rPr>
          <w:rFonts w:ascii="仿宋_GB2312"/>
          <w:szCs w:val="32"/>
        </w:rPr>
      </w:pPr>
      <w:r w:rsidRPr="00C458BE">
        <w:rPr>
          <w:rFonts w:ascii="仿宋_GB2312" w:hint="eastAsia"/>
          <w:szCs w:val="32"/>
        </w:rPr>
        <w:t>1.符合条件的企业，将上述申报材料向失业保险参保地公共</w:t>
      </w:r>
      <w:r w:rsidRPr="00C458BE">
        <w:rPr>
          <w:rFonts w:ascii="仿宋_GB2312" w:hint="eastAsia"/>
          <w:szCs w:val="32"/>
        </w:rPr>
        <w:lastRenderedPageBreak/>
        <w:t>就业服务机构提出申请，由公共就业服务机构提出审核意见。</w:t>
      </w:r>
    </w:p>
    <w:p w:rsidR="00C458BE" w:rsidRPr="00C458BE" w:rsidRDefault="00C458BE" w:rsidP="00C458BE">
      <w:pPr>
        <w:spacing w:line="560" w:lineRule="exact"/>
        <w:ind w:firstLineChars="200" w:firstLine="632"/>
        <w:rPr>
          <w:rFonts w:ascii="仿宋_GB2312"/>
          <w:szCs w:val="32"/>
        </w:rPr>
      </w:pPr>
      <w:r w:rsidRPr="00C458BE">
        <w:rPr>
          <w:rFonts w:ascii="仿宋_GB2312" w:hint="eastAsia"/>
          <w:szCs w:val="32"/>
        </w:rPr>
        <w:t>2.公共就业服务机构审核后，将材料提交至当地人社、财政部门复核，复核通过后向社会公示。</w:t>
      </w:r>
    </w:p>
    <w:p w:rsidR="00C458BE" w:rsidRPr="00C458BE" w:rsidRDefault="00C458BE" w:rsidP="00C458BE">
      <w:pPr>
        <w:spacing w:line="560" w:lineRule="exact"/>
        <w:ind w:firstLineChars="200" w:firstLine="632"/>
        <w:rPr>
          <w:rFonts w:ascii="仿宋_GB2312"/>
          <w:szCs w:val="32"/>
        </w:rPr>
      </w:pPr>
      <w:r w:rsidRPr="00C458BE">
        <w:rPr>
          <w:rFonts w:ascii="仿宋_GB2312" w:hint="eastAsia"/>
          <w:szCs w:val="32"/>
        </w:rPr>
        <w:t>3.公示无异议后，及时将奖补资金拨付给申报企业。</w:t>
      </w:r>
    </w:p>
    <w:p w:rsidR="00C458BE" w:rsidRPr="00C458BE" w:rsidRDefault="00C458BE" w:rsidP="00C458BE">
      <w:pPr>
        <w:spacing w:line="560" w:lineRule="exact"/>
        <w:ind w:firstLineChars="200" w:firstLine="632"/>
        <w:rPr>
          <w:rFonts w:ascii="黑体" w:eastAsia="黑体" w:hAnsi="黑体"/>
          <w:szCs w:val="32"/>
        </w:rPr>
      </w:pPr>
      <w:r w:rsidRPr="00C458BE">
        <w:rPr>
          <w:rFonts w:ascii="黑体" w:eastAsia="黑体" w:hAnsi="黑体" w:hint="eastAsia"/>
          <w:szCs w:val="32"/>
        </w:rPr>
        <w:t>四、其他事项</w:t>
      </w:r>
    </w:p>
    <w:p w:rsidR="00C458BE" w:rsidRPr="00C458BE" w:rsidRDefault="00C458BE" w:rsidP="00C458BE">
      <w:pPr>
        <w:spacing w:line="560" w:lineRule="exact"/>
        <w:ind w:firstLineChars="200" w:firstLine="632"/>
        <w:rPr>
          <w:rFonts w:ascii="仿宋_GB2312"/>
          <w:szCs w:val="32"/>
        </w:rPr>
      </w:pPr>
      <w:r w:rsidRPr="00C458BE">
        <w:rPr>
          <w:rFonts w:ascii="仿宋_GB2312" w:hint="eastAsia"/>
          <w:szCs w:val="32"/>
        </w:rPr>
        <w:t>（一）各申报企业应如实申报并按要求提供真实准确的申报材料，申报及实施过程中如发现存在弄虚作假行为的，将取消申报企业资格、追回奖补资金。</w:t>
      </w:r>
    </w:p>
    <w:p w:rsidR="00C458BE" w:rsidRPr="00C458BE" w:rsidRDefault="00C458BE" w:rsidP="00C458BE">
      <w:pPr>
        <w:spacing w:line="560" w:lineRule="exact"/>
        <w:ind w:firstLineChars="200" w:firstLine="632"/>
        <w:rPr>
          <w:rFonts w:ascii="仿宋_GB2312"/>
          <w:szCs w:val="32"/>
        </w:rPr>
      </w:pPr>
      <w:r w:rsidRPr="00C458BE">
        <w:rPr>
          <w:rFonts w:ascii="仿宋_GB2312" w:hint="eastAsia"/>
          <w:szCs w:val="32"/>
        </w:rPr>
        <w:t>（二）申报企业严格按照申报时间节点提交申报材料，逾期不再受理。</w:t>
      </w:r>
    </w:p>
    <w:p w:rsidR="00C458BE" w:rsidRPr="00C458BE" w:rsidRDefault="00C458BE" w:rsidP="00C458BE">
      <w:pPr>
        <w:spacing w:line="560" w:lineRule="exact"/>
        <w:ind w:firstLineChars="200" w:firstLine="632"/>
        <w:rPr>
          <w:rFonts w:ascii="仿宋_GB2312"/>
          <w:szCs w:val="32"/>
        </w:rPr>
      </w:pPr>
      <w:r w:rsidRPr="00C458BE">
        <w:rPr>
          <w:rFonts w:ascii="仿宋_GB2312" w:hint="eastAsia"/>
          <w:szCs w:val="32"/>
        </w:rPr>
        <w:t>（三）留明过年一次性奖补和一次性稳定就业奖补按照“就高不重复”原则，从已下达的就业补助资金中列支。</w:t>
      </w:r>
    </w:p>
    <w:p w:rsidR="00C458BE" w:rsidRPr="00C458BE" w:rsidRDefault="00C458BE" w:rsidP="00C458BE">
      <w:pPr>
        <w:spacing w:line="560" w:lineRule="exact"/>
        <w:ind w:firstLineChars="200" w:firstLine="632"/>
        <w:rPr>
          <w:rFonts w:ascii="仿宋_GB2312"/>
          <w:szCs w:val="32"/>
        </w:rPr>
      </w:pPr>
    </w:p>
    <w:p w:rsidR="00C458BE" w:rsidRPr="00C458BE" w:rsidRDefault="00C458BE" w:rsidP="00C458BE">
      <w:pPr>
        <w:spacing w:line="560" w:lineRule="exact"/>
        <w:ind w:firstLineChars="200" w:firstLine="632"/>
        <w:rPr>
          <w:rFonts w:ascii="仿宋_GB2312"/>
          <w:szCs w:val="32"/>
        </w:rPr>
      </w:pPr>
      <w:r w:rsidRPr="00C458BE">
        <w:rPr>
          <w:rFonts w:ascii="仿宋_GB2312" w:hint="eastAsia"/>
          <w:szCs w:val="32"/>
        </w:rPr>
        <w:t>附件：1.省外户籍员工留明过年一次性奖补申报表</w:t>
      </w:r>
    </w:p>
    <w:p w:rsidR="00BD5A2E" w:rsidRDefault="00C458BE" w:rsidP="00C458BE">
      <w:pPr>
        <w:spacing w:line="560" w:lineRule="exact"/>
        <w:ind w:firstLineChars="200" w:firstLine="632"/>
        <w:rPr>
          <w:rFonts w:ascii="仿宋_GB2312"/>
          <w:szCs w:val="32"/>
        </w:rPr>
      </w:pPr>
      <w:r>
        <w:rPr>
          <w:rFonts w:ascii="仿宋_GB2312" w:hint="eastAsia"/>
          <w:szCs w:val="32"/>
        </w:rPr>
        <w:t xml:space="preserve">      </w:t>
      </w:r>
      <w:r w:rsidRPr="00C458BE">
        <w:rPr>
          <w:rFonts w:ascii="仿宋_GB2312" w:hint="eastAsia"/>
          <w:szCs w:val="32"/>
        </w:rPr>
        <w:t>2.留明过年省外户籍员工花名册</w:t>
      </w:r>
    </w:p>
    <w:p w:rsidR="00C458BE" w:rsidRDefault="00C458BE" w:rsidP="00C458BE">
      <w:pPr>
        <w:spacing w:line="560" w:lineRule="exact"/>
        <w:rPr>
          <w:rFonts w:ascii="仿宋_GB2312"/>
          <w:szCs w:val="32"/>
        </w:rPr>
      </w:pPr>
    </w:p>
    <w:p w:rsidR="00C458BE" w:rsidRDefault="00C458BE" w:rsidP="00C458BE">
      <w:pPr>
        <w:spacing w:line="560" w:lineRule="exact"/>
        <w:rPr>
          <w:rFonts w:ascii="仿宋_GB2312"/>
          <w:szCs w:val="32"/>
        </w:rPr>
      </w:pPr>
    </w:p>
    <w:p w:rsidR="00C458BE" w:rsidRDefault="00C458BE" w:rsidP="00C458BE">
      <w:pPr>
        <w:spacing w:line="560" w:lineRule="exact"/>
        <w:rPr>
          <w:rFonts w:ascii="仿宋_GB2312"/>
          <w:szCs w:val="32"/>
        </w:rPr>
      </w:pPr>
    </w:p>
    <w:p w:rsidR="00C458BE" w:rsidRDefault="00C458BE" w:rsidP="00C458BE">
      <w:pPr>
        <w:spacing w:line="560" w:lineRule="exact"/>
        <w:rPr>
          <w:rFonts w:ascii="仿宋_GB2312"/>
          <w:szCs w:val="32"/>
        </w:rPr>
      </w:pPr>
    </w:p>
    <w:p w:rsidR="00C458BE" w:rsidRDefault="00C458BE" w:rsidP="00C458BE">
      <w:pPr>
        <w:spacing w:line="560" w:lineRule="exact"/>
        <w:rPr>
          <w:rFonts w:ascii="仿宋_GB2312"/>
          <w:szCs w:val="32"/>
        </w:rPr>
      </w:pPr>
    </w:p>
    <w:p w:rsidR="00C458BE" w:rsidRDefault="00C458BE" w:rsidP="00C458BE">
      <w:pPr>
        <w:spacing w:line="560" w:lineRule="exact"/>
        <w:rPr>
          <w:rFonts w:ascii="仿宋_GB2312"/>
          <w:szCs w:val="32"/>
        </w:rPr>
      </w:pPr>
    </w:p>
    <w:p w:rsidR="00C458BE" w:rsidRDefault="00C458BE" w:rsidP="00C458BE">
      <w:pPr>
        <w:spacing w:line="560" w:lineRule="exact"/>
        <w:rPr>
          <w:rFonts w:ascii="仿宋_GB2312"/>
          <w:szCs w:val="32"/>
        </w:rPr>
      </w:pPr>
    </w:p>
    <w:p w:rsidR="00C458BE" w:rsidRPr="00C458BE" w:rsidRDefault="00C458BE" w:rsidP="00C458BE">
      <w:pPr>
        <w:spacing w:line="560" w:lineRule="exact"/>
        <w:rPr>
          <w:rFonts w:ascii="黑体" w:eastAsia="黑体" w:hAnsi="黑体"/>
          <w:szCs w:val="32"/>
        </w:rPr>
      </w:pPr>
      <w:r w:rsidRPr="00C458BE">
        <w:rPr>
          <w:rFonts w:ascii="黑体" w:eastAsia="黑体" w:hAnsi="黑体" w:hint="eastAsia"/>
          <w:szCs w:val="32"/>
        </w:rPr>
        <w:lastRenderedPageBreak/>
        <w:t>附件1</w:t>
      </w:r>
    </w:p>
    <w:p w:rsidR="00C458BE" w:rsidRPr="00C458BE" w:rsidRDefault="00C458BE" w:rsidP="00C458BE">
      <w:pPr>
        <w:spacing w:line="560" w:lineRule="exact"/>
        <w:jc w:val="center"/>
        <w:rPr>
          <w:rFonts w:ascii="方正小标宋简体" w:eastAsia="方正小标宋简体"/>
          <w:sz w:val="44"/>
          <w:szCs w:val="32"/>
        </w:rPr>
      </w:pPr>
      <w:r w:rsidRPr="00C458BE">
        <w:rPr>
          <w:rFonts w:ascii="方正小标宋简体" w:eastAsia="方正小标宋简体" w:hint="eastAsia"/>
          <w:sz w:val="44"/>
          <w:szCs w:val="32"/>
        </w:rPr>
        <w:t>省外户籍员工留明过年一次性奖补申报表</w:t>
      </w:r>
    </w:p>
    <w:p w:rsidR="00C458BE" w:rsidRDefault="00C458BE" w:rsidP="002C42C5">
      <w:pPr>
        <w:spacing w:afterLines="20" w:line="560" w:lineRule="exact"/>
        <w:rPr>
          <w:rFonts w:ascii="仿宋_GB2312"/>
          <w:szCs w:val="32"/>
        </w:rPr>
      </w:pPr>
      <w:r w:rsidRPr="00C458BE">
        <w:rPr>
          <w:rFonts w:ascii="仿宋_GB2312" w:hint="eastAsia"/>
          <w:szCs w:val="32"/>
        </w:rPr>
        <w:t>填报单位（盖章）：</w:t>
      </w:r>
    </w:p>
    <w:tbl>
      <w:tblPr>
        <w:tblW w:w="10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1418"/>
        <w:gridCol w:w="1275"/>
        <w:gridCol w:w="851"/>
        <w:gridCol w:w="517"/>
        <w:gridCol w:w="617"/>
        <w:gridCol w:w="1048"/>
        <w:gridCol w:w="653"/>
        <w:gridCol w:w="623"/>
        <w:gridCol w:w="1264"/>
      </w:tblGrid>
      <w:tr w:rsidR="00C458BE" w:rsidRPr="00834F39" w:rsidTr="00C458BE">
        <w:trPr>
          <w:trHeight w:hRule="exact" w:val="600"/>
          <w:jc w:val="center"/>
        </w:trPr>
        <w:tc>
          <w:tcPr>
            <w:tcW w:w="1861" w:type="dxa"/>
            <w:vAlign w:val="center"/>
          </w:tcPr>
          <w:p w:rsidR="00C458BE" w:rsidRPr="00834F39" w:rsidRDefault="00C458BE" w:rsidP="00C458BE">
            <w:pPr>
              <w:spacing w:line="300" w:lineRule="exact"/>
              <w:jc w:val="center"/>
              <w:rPr>
                <w:rFonts w:ascii="仿宋_GB2312"/>
                <w:sz w:val="24"/>
                <w:szCs w:val="24"/>
              </w:rPr>
            </w:pPr>
            <w:r>
              <w:rPr>
                <w:rFonts w:ascii="仿宋_GB2312" w:hint="eastAsia"/>
                <w:sz w:val="24"/>
                <w:szCs w:val="24"/>
              </w:rPr>
              <w:t>企业</w:t>
            </w:r>
            <w:r w:rsidRPr="00834F39">
              <w:rPr>
                <w:rFonts w:ascii="仿宋_GB2312" w:hint="eastAsia"/>
                <w:sz w:val="24"/>
                <w:szCs w:val="24"/>
              </w:rPr>
              <w:t>名称</w:t>
            </w:r>
          </w:p>
        </w:tc>
        <w:tc>
          <w:tcPr>
            <w:tcW w:w="8266" w:type="dxa"/>
            <w:gridSpan w:val="9"/>
            <w:vAlign w:val="center"/>
          </w:tcPr>
          <w:p w:rsidR="00C458BE" w:rsidRPr="00834F39" w:rsidRDefault="00C458BE" w:rsidP="00C458BE">
            <w:pPr>
              <w:spacing w:line="300" w:lineRule="exact"/>
              <w:jc w:val="center"/>
              <w:rPr>
                <w:rFonts w:ascii="仿宋_GB2312"/>
                <w:sz w:val="24"/>
                <w:szCs w:val="24"/>
              </w:rPr>
            </w:pPr>
          </w:p>
        </w:tc>
      </w:tr>
      <w:tr w:rsidR="00C458BE" w:rsidRPr="00834F39" w:rsidTr="00C458BE">
        <w:trPr>
          <w:trHeight w:hRule="exact" w:val="565"/>
          <w:jc w:val="center"/>
        </w:trPr>
        <w:tc>
          <w:tcPr>
            <w:tcW w:w="1861" w:type="dxa"/>
            <w:vAlign w:val="center"/>
          </w:tcPr>
          <w:p w:rsidR="00C458BE" w:rsidRPr="00834F39" w:rsidRDefault="00C458BE" w:rsidP="00C458BE">
            <w:pPr>
              <w:spacing w:line="300" w:lineRule="exact"/>
              <w:jc w:val="center"/>
              <w:rPr>
                <w:rFonts w:ascii="仿宋_GB2312"/>
                <w:sz w:val="24"/>
                <w:szCs w:val="24"/>
              </w:rPr>
            </w:pPr>
            <w:r>
              <w:rPr>
                <w:rFonts w:ascii="仿宋_GB2312" w:hint="eastAsia"/>
                <w:sz w:val="24"/>
                <w:szCs w:val="24"/>
              </w:rPr>
              <w:t>联系</w:t>
            </w:r>
            <w:r w:rsidRPr="00834F39">
              <w:rPr>
                <w:rFonts w:ascii="仿宋_GB2312" w:hint="eastAsia"/>
                <w:sz w:val="24"/>
                <w:szCs w:val="24"/>
              </w:rPr>
              <w:t>地址</w:t>
            </w:r>
          </w:p>
        </w:tc>
        <w:tc>
          <w:tcPr>
            <w:tcW w:w="8266" w:type="dxa"/>
            <w:gridSpan w:val="9"/>
            <w:vAlign w:val="center"/>
          </w:tcPr>
          <w:p w:rsidR="00C458BE" w:rsidRPr="00834F39" w:rsidRDefault="00C458BE" w:rsidP="00C458BE">
            <w:pPr>
              <w:spacing w:line="300" w:lineRule="exact"/>
              <w:jc w:val="center"/>
              <w:rPr>
                <w:rFonts w:ascii="仿宋_GB2312"/>
                <w:sz w:val="24"/>
                <w:szCs w:val="24"/>
              </w:rPr>
            </w:pPr>
          </w:p>
        </w:tc>
      </w:tr>
      <w:tr w:rsidR="00C458BE" w:rsidRPr="00834F39" w:rsidTr="00C458BE">
        <w:trPr>
          <w:trHeight w:hRule="exact" w:val="573"/>
          <w:jc w:val="center"/>
        </w:trPr>
        <w:tc>
          <w:tcPr>
            <w:tcW w:w="1861" w:type="dxa"/>
            <w:vAlign w:val="center"/>
          </w:tcPr>
          <w:p w:rsidR="00C458BE" w:rsidRPr="00834F39" w:rsidRDefault="00C458BE" w:rsidP="00C458BE">
            <w:pPr>
              <w:spacing w:line="300" w:lineRule="exact"/>
              <w:jc w:val="center"/>
              <w:rPr>
                <w:rFonts w:ascii="仿宋_GB2312"/>
                <w:sz w:val="24"/>
                <w:szCs w:val="24"/>
              </w:rPr>
            </w:pPr>
            <w:r w:rsidRPr="00834F39">
              <w:rPr>
                <w:rFonts w:ascii="仿宋_GB2312" w:hint="eastAsia"/>
                <w:sz w:val="24"/>
                <w:szCs w:val="24"/>
              </w:rPr>
              <w:t>法定代表人</w:t>
            </w:r>
          </w:p>
        </w:tc>
        <w:tc>
          <w:tcPr>
            <w:tcW w:w="2693" w:type="dxa"/>
            <w:gridSpan w:val="2"/>
            <w:vAlign w:val="center"/>
          </w:tcPr>
          <w:p w:rsidR="00C458BE" w:rsidRPr="00834F39" w:rsidRDefault="00C458BE" w:rsidP="00C458BE">
            <w:pPr>
              <w:spacing w:line="300" w:lineRule="exact"/>
              <w:jc w:val="center"/>
              <w:rPr>
                <w:rFonts w:ascii="仿宋_GB2312"/>
                <w:sz w:val="24"/>
                <w:szCs w:val="24"/>
              </w:rPr>
            </w:pPr>
          </w:p>
        </w:tc>
        <w:tc>
          <w:tcPr>
            <w:tcW w:w="1368" w:type="dxa"/>
            <w:gridSpan w:val="2"/>
            <w:vAlign w:val="center"/>
          </w:tcPr>
          <w:p w:rsidR="00C458BE" w:rsidRPr="00834F39" w:rsidRDefault="00C458BE" w:rsidP="00C458BE">
            <w:pPr>
              <w:spacing w:line="300" w:lineRule="exact"/>
              <w:jc w:val="center"/>
              <w:rPr>
                <w:rFonts w:ascii="仿宋_GB2312"/>
                <w:sz w:val="24"/>
                <w:szCs w:val="24"/>
              </w:rPr>
            </w:pPr>
            <w:r w:rsidRPr="00834F39">
              <w:rPr>
                <w:rFonts w:ascii="仿宋_GB2312" w:hint="eastAsia"/>
                <w:sz w:val="24"/>
                <w:szCs w:val="24"/>
              </w:rPr>
              <w:t>联系人</w:t>
            </w:r>
          </w:p>
        </w:tc>
        <w:tc>
          <w:tcPr>
            <w:tcW w:w="1665" w:type="dxa"/>
            <w:gridSpan w:val="2"/>
            <w:vAlign w:val="center"/>
          </w:tcPr>
          <w:p w:rsidR="00C458BE" w:rsidRPr="00834F39" w:rsidRDefault="00C458BE" w:rsidP="00C458BE">
            <w:pPr>
              <w:spacing w:line="300" w:lineRule="exact"/>
              <w:jc w:val="center"/>
              <w:rPr>
                <w:rFonts w:ascii="仿宋_GB2312"/>
                <w:sz w:val="24"/>
                <w:szCs w:val="24"/>
              </w:rPr>
            </w:pPr>
          </w:p>
        </w:tc>
        <w:tc>
          <w:tcPr>
            <w:tcW w:w="1276" w:type="dxa"/>
            <w:gridSpan w:val="2"/>
            <w:vAlign w:val="center"/>
          </w:tcPr>
          <w:p w:rsidR="00C458BE" w:rsidRPr="00834F39" w:rsidRDefault="00C458BE" w:rsidP="00C458BE">
            <w:pPr>
              <w:spacing w:line="300" w:lineRule="exact"/>
              <w:jc w:val="center"/>
              <w:rPr>
                <w:rFonts w:ascii="仿宋_GB2312"/>
                <w:sz w:val="24"/>
                <w:szCs w:val="24"/>
              </w:rPr>
            </w:pPr>
            <w:r w:rsidRPr="00834F39">
              <w:rPr>
                <w:rFonts w:ascii="仿宋_GB2312" w:hint="eastAsia"/>
                <w:sz w:val="24"/>
                <w:szCs w:val="24"/>
              </w:rPr>
              <w:t>联系电话</w:t>
            </w:r>
          </w:p>
        </w:tc>
        <w:tc>
          <w:tcPr>
            <w:tcW w:w="1264" w:type="dxa"/>
            <w:vAlign w:val="center"/>
          </w:tcPr>
          <w:p w:rsidR="00C458BE" w:rsidRPr="00834F39" w:rsidRDefault="00C458BE" w:rsidP="00C458BE">
            <w:pPr>
              <w:spacing w:line="300" w:lineRule="exact"/>
              <w:jc w:val="center"/>
              <w:rPr>
                <w:rFonts w:ascii="仿宋_GB2312"/>
                <w:sz w:val="24"/>
                <w:szCs w:val="24"/>
              </w:rPr>
            </w:pPr>
          </w:p>
        </w:tc>
      </w:tr>
      <w:tr w:rsidR="00C458BE" w:rsidRPr="00834F39" w:rsidTr="00781735">
        <w:trPr>
          <w:trHeight w:hRule="exact" w:val="907"/>
          <w:jc w:val="center"/>
        </w:trPr>
        <w:tc>
          <w:tcPr>
            <w:tcW w:w="1861" w:type="dxa"/>
            <w:vAlign w:val="center"/>
          </w:tcPr>
          <w:p w:rsidR="00C458BE" w:rsidRDefault="00C458BE" w:rsidP="00C458BE">
            <w:pPr>
              <w:spacing w:line="300" w:lineRule="exact"/>
              <w:jc w:val="center"/>
              <w:rPr>
                <w:rFonts w:ascii="仿宋_GB2312"/>
                <w:sz w:val="24"/>
                <w:szCs w:val="24"/>
              </w:rPr>
            </w:pPr>
            <w:r>
              <w:rPr>
                <w:rFonts w:ascii="仿宋_GB2312" w:hint="eastAsia"/>
                <w:sz w:val="24"/>
                <w:szCs w:val="24"/>
              </w:rPr>
              <w:t>留明过年</w:t>
            </w:r>
          </w:p>
          <w:p w:rsidR="00C458BE" w:rsidRPr="00834F39" w:rsidRDefault="00C458BE" w:rsidP="00C458BE">
            <w:pPr>
              <w:spacing w:line="300" w:lineRule="exact"/>
              <w:jc w:val="center"/>
              <w:rPr>
                <w:rFonts w:ascii="仿宋_GB2312"/>
                <w:sz w:val="24"/>
                <w:szCs w:val="24"/>
              </w:rPr>
            </w:pPr>
            <w:r>
              <w:rPr>
                <w:rFonts w:ascii="仿宋_GB2312" w:hint="eastAsia"/>
                <w:sz w:val="24"/>
                <w:szCs w:val="24"/>
              </w:rPr>
              <w:t>员工</w:t>
            </w:r>
            <w:r w:rsidRPr="00834F39">
              <w:rPr>
                <w:rFonts w:ascii="仿宋_GB2312" w:hint="eastAsia"/>
                <w:sz w:val="24"/>
                <w:szCs w:val="24"/>
              </w:rPr>
              <w:t>人数</w:t>
            </w:r>
          </w:p>
        </w:tc>
        <w:tc>
          <w:tcPr>
            <w:tcW w:w="1418" w:type="dxa"/>
            <w:vAlign w:val="center"/>
          </w:tcPr>
          <w:p w:rsidR="00C458BE" w:rsidRPr="00834F39" w:rsidRDefault="00C458BE" w:rsidP="00C458BE">
            <w:pPr>
              <w:spacing w:line="300" w:lineRule="exact"/>
              <w:jc w:val="center"/>
              <w:rPr>
                <w:rFonts w:ascii="仿宋_GB2312"/>
                <w:sz w:val="24"/>
                <w:szCs w:val="24"/>
              </w:rPr>
            </w:pPr>
          </w:p>
        </w:tc>
        <w:tc>
          <w:tcPr>
            <w:tcW w:w="2126" w:type="dxa"/>
            <w:gridSpan w:val="2"/>
            <w:vAlign w:val="center"/>
          </w:tcPr>
          <w:p w:rsidR="00C458BE" w:rsidRPr="00834F39" w:rsidRDefault="00C458BE" w:rsidP="00C458BE">
            <w:pPr>
              <w:spacing w:line="300" w:lineRule="exact"/>
              <w:jc w:val="center"/>
              <w:rPr>
                <w:rFonts w:ascii="仿宋_GB2312"/>
                <w:sz w:val="24"/>
                <w:szCs w:val="24"/>
              </w:rPr>
            </w:pPr>
            <w:r>
              <w:rPr>
                <w:rFonts w:ascii="仿宋_GB2312" w:hint="eastAsia"/>
                <w:sz w:val="24"/>
                <w:szCs w:val="24"/>
              </w:rPr>
              <w:t>奖补</w:t>
            </w:r>
            <w:r w:rsidRPr="00834F39">
              <w:rPr>
                <w:rFonts w:ascii="仿宋_GB2312" w:hint="eastAsia"/>
                <w:sz w:val="24"/>
                <w:szCs w:val="24"/>
              </w:rPr>
              <w:t>标准（元/人）</w:t>
            </w:r>
          </w:p>
        </w:tc>
        <w:tc>
          <w:tcPr>
            <w:tcW w:w="1134" w:type="dxa"/>
            <w:gridSpan w:val="2"/>
            <w:vAlign w:val="center"/>
          </w:tcPr>
          <w:p w:rsidR="00C458BE" w:rsidRPr="00834F39" w:rsidRDefault="00C458BE" w:rsidP="00C458BE">
            <w:pPr>
              <w:spacing w:line="300" w:lineRule="exact"/>
              <w:jc w:val="center"/>
              <w:rPr>
                <w:rFonts w:ascii="仿宋_GB2312"/>
                <w:sz w:val="24"/>
                <w:szCs w:val="24"/>
              </w:rPr>
            </w:pPr>
          </w:p>
        </w:tc>
        <w:tc>
          <w:tcPr>
            <w:tcW w:w="1701" w:type="dxa"/>
            <w:gridSpan w:val="2"/>
            <w:vAlign w:val="center"/>
          </w:tcPr>
          <w:p w:rsidR="00C458BE" w:rsidRDefault="00C458BE" w:rsidP="00C458BE">
            <w:pPr>
              <w:spacing w:line="300" w:lineRule="exact"/>
              <w:jc w:val="center"/>
              <w:rPr>
                <w:rFonts w:ascii="仿宋_GB2312"/>
                <w:sz w:val="24"/>
                <w:szCs w:val="24"/>
              </w:rPr>
            </w:pPr>
            <w:r w:rsidRPr="00834F39">
              <w:rPr>
                <w:rFonts w:ascii="仿宋_GB2312" w:hint="eastAsia"/>
                <w:sz w:val="24"/>
                <w:szCs w:val="24"/>
              </w:rPr>
              <w:t>申</w:t>
            </w:r>
            <w:r>
              <w:rPr>
                <w:rFonts w:ascii="仿宋_GB2312" w:hint="eastAsia"/>
                <w:sz w:val="24"/>
                <w:szCs w:val="24"/>
              </w:rPr>
              <w:t>报奖补</w:t>
            </w:r>
            <w:r w:rsidRPr="00834F39">
              <w:rPr>
                <w:rFonts w:ascii="仿宋_GB2312" w:hint="eastAsia"/>
                <w:sz w:val="24"/>
                <w:szCs w:val="24"/>
              </w:rPr>
              <w:t>金额</w:t>
            </w:r>
          </w:p>
          <w:p w:rsidR="00C458BE" w:rsidRPr="00834F39" w:rsidRDefault="00C458BE" w:rsidP="00C458BE">
            <w:pPr>
              <w:spacing w:line="300" w:lineRule="exact"/>
              <w:jc w:val="center"/>
              <w:rPr>
                <w:rFonts w:ascii="仿宋_GB2312"/>
                <w:sz w:val="24"/>
                <w:szCs w:val="24"/>
              </w:rPr>
            </w:pPr>
            <w:r>
              <w:rPr>
                <w:rFonts w:ascii="仿宋_GB2312" w:hint="eastAsia"/>
                <w:sz w:val="24"/>
                <w:szCs w:val="24"/>
              </w:rPr>
              <w:t>（元）</w:t>
            </w:r>
          </w:p>
        </w:tc>
        <w:tc>
          <w:tcPr>
            <w:tcW w:w="1887" w:type="dxa"/>
            <w:gridSpan w:val="2"/>
            <w:vAlign w:val="center"/>
          </w:tcPr>
          <w:p w:rsidR="00C458BE" w:rsidRPr="00834F39" w:rsidRDefault="00C458BE" w:rsidP="00C458BE">
            <w:pPr>
              <w:spacing w:line="300" w:lineRule="exact"/>
              <w:jc w:val="center"/>
              <w:rPr>
                <w:rFonts w:ascii="仿宋_GB2312"/>
                <w:sz w:val="24"/>
                <w:szCs w:val="24"/>
              </w:rPr>
            </w:pPr>
          </w:p>
        </w:tc>
      </w:tr>
      <w:tr w:rsidR="00C458BE" w:rsidRPr="00834F39" w:rsidTr="00781735">
        <w:trPr>
          <w:trHeight w:val="2038"/>
          <w:jc w:val="center"/>
        </w:trPr>
        <w:tc>
          <w:tcPr>
            <w:tcW w:w="1861" w:type="dxa"/>
            <w:vAlign w:val="center"/>
          </w:tcPr>
          <w:p w:rsidR="00C458BE" w:rsidRPr="00834F39" w:rsidRDefault="00C458BE" w:rsidP="00C458BE">
            <w:pPr>
              <w:spacing w:line="300" w:lineRule="exact"/>
              <w:jc w:val="center"/>
              <w:rPr>
                <w:rFonts w:ascii="仿宋_GB2312"/>
                <w:sz w:val="24"/>
                <w:szCs w:val="24"/>
              </w:rPr>
            </w:pPr>
            <w:r>
              <w:rPr>
                <w:rFonts w:ascii="仿宋_GB2312" w:hint="eastAsia"/>
                <w:sz w:val="24"/>
                <w:szCs w:val="24"/>
              </w:rPr>
              <w:t>公共就业服务机构</w:t>
            </w:r>
            <w:r w:rsidRPr="00834F39">
              <w:rPr>
                <w:rFonts w:ascii="仿宋_GB2312" w:hint="eastAsia"/>
                <w:sz w:val="24"/>
                <w:szCs w:val="24"/>
              </w:rPr>
              <w:t>审核意见</w:t>
            </w:r>
          </w:p>
        </w:tc>
        <w:tc>
          <w:tcPr>
            <w:tcW w:w="8266" w:type="dxa"/>
            <w:gridSpan w:val="9"/>
          </w:tcPr>
          <w:p w:rsidR="00C458BE" w:rsidRDefault="00C458BE" w:rsidP="00C458BE">
            <w:pPr>
              <w:spacing w:line="300" w:lineRule="exact"/>
              <w:ind w:leftChars="18" w:left="57" w:firstLineChars="182" w:firstLine="429"/>
              <w:rPr>
                <w:rFonts w:ascii="仿宋_GB2312"/>
                <w:sz w:val="24"/>
                <w:szCs w:val="24"/>
              </w:rPr>
            </w:pPr>
          </w:p>
          <w:p w:rsidR="00C458BE" w:rsidRDefault="00C458BE" w:rsidP="00C458BE">
            <w:pPr>
              <w:spacing w:line="300" w:lineRule="exact"/>
              <w:ind w:leftChars="18" w:left="57" w:firstLineChars="182" w:firstLine="429"/>
              <w:rPr>
                <w:rFonts w:ascii="仿宋_GB2312"/>
                <w:sz w:val="24"/>
                <w:szCs w:val="24"/>
              </w:rPr>
            </w:pPr>
            <w:r w:rsidRPr="00834F39">
              <w:rPr>
                <w:rFonts w:ascii="仿宋_GB2312" w:hint="eastAsia"/>
                <w:sz w:val="24"/>
                <w:szCs w:val="24"/>
              </w:rPr>
              <w:t>经审核，该</w:t>
            </w:r>
            <w:r>
              <w:rPr>
                <w:rFonts w:ascii="仿宋_GB2312" w:hint="eastAsia"/>
                <w:sz w:val="24"/>
                <w:szCs w:val="24"/>
              </w:rPr>
              <w:t>单位</w:t>
            </w:r>
            <w:r w:rsidRPr="00834F39">
              <w:rPr>
                <w:rFonts w:ascii="仿宋_GB2312" w:hint="eastAsia"/>
                <w:sz w:val="24"/>
                <w:szCs w:val="24"/>
              </w:rPr>
              <w:t>本次申</w:t>
            </w:r>
            <w:r>
              <w:rPr>
                <w:rFonts w:ascii="仿宋_GB2312" w:hint="eastAsia"/>
                <w:sz w:val="24"/>
                <w:szCs w:val="24"/>
              </w:rPr>
              <w:t>报留明过年</w:t>
            </w:r>
            <w:r w:rsidRPr="00834F39">
              <w:rPr>
                <w:rFonts w:ascii="仿宋_GB2312" w:hint="eastAsia"/>
                <w:sz w:val="24"/>
                <w:szCs w:val="24"/>
              </w:rPr>
              <w:t>一次性</w:t>
            </w:r>
            <w:r>
              <w:rPr>
                <w:rFonts w:ascii="仿宋_GB2312" w:hint="eastAsia"/>
                <w:sz w:val="24"/>
                <w:szCs w:val="24"/>
              </w:rPr>
              <w:t>奖补</w:t>
            </w:r>
            <w:r w:rsidRPr="00834F39">
              <w:rPr>
                <w:rFonts w:ascii="仿宋_GB2312" w:hint="eastAsia"/>
                <w:sz w:val="24"/>
                <w:szCs w:val="24"/>
              </w:rPr>
              <w:t>对象    人(详见</w:t>
            </w:r>
            <w:r>
              <w:rPr>
                <w:rFonts w:ascii="仿宋_GB2312" w:hint="eastAsia"/>
                <w:sz w:val="24"/>
                <w:szCs w:val="24"/>
              </w:rPr>
              <w:t>花名册</w:t>
            </w:r>
            <w:r w:rsidRPr="00834F39">
              <w:rPr>
                <w:rFonts w:ascii="仿宋_GB2312" w:hint="eastAsia"/>
                <w:sz w:val="24"/>
                <w:szCs w:val="24"/>
              </w:rPr>
              <w:t>)，符合相关规定，建议给予</w:t>
            </w:r>
            <w:r>
              <w:rPr>
                <w:rFonts w:ascii="仿宋_GB2312" w:hint="eastAsia"/>
                <w:sz w:val="24"/>
                <w:szCs w:val="24"/>
              </w:rPr>
              <w:t>奖补</w:t>
            </w:r>
            <w:r w:rsidRPr="00834F39">
              <w:rPr>
                <w:rFonts w:ascii="仿宋_GB2312" w:hint="eastAsia"/>
                <w:sz w:val="24"/>
                <w:szCs w:val="24"/>
              </w:rPr>
              <w:t xml:space="preserve">      元。 </w:t>
            </w:r>
          </w:p>
          <w:p w:rsidR="00C458BE" w:rsidRDefault="00C458BE" w:rsidP="00C458BE">
            <w:pPr>
              <w:spacing w:line="300" w:lineRule="exact"/>
              <w:ind w:leftChars="18" w:left="57" w:firstLineChars="182" w:firstLine="429"/>
              <w:rPr>
                <w:rFonts w:ascii="仿宋_GB2312"/>
                <w:sz w:val="24"/>
                <w:szCs w:val="24"/>
              </w:rPr>
            </w:pPr>
          </w:p>
          <w:p w:rsidR="00C458BE" w:rsidRPr="00834F39" w:rsidRDefault="00C458BE" w:rsidP="00C458BE">
            <w:pPr>
              <w:spacing w:line="300" w:lineRule="exact"/>
              <w:ind w:leftChars="18" w:left="57" w:firstLineChars="182" w:firstLine="429"/>
              <w:rPr>
                <w:rFonts w:ascii="仿宋_GB2312"/>
                <w:sz w:val="24"/>
                <w:szCs w:val="24"/>
              </w:rPr>
            </w:pPr>
          </w:p>
          <w:p w:rsidR="00C458BE" w:rsidRPr="00834F39" w:rsidRDefault="00C458BE" w:rsidP="00C458BE">
            <w:pPr>
              <w:spacing w:line="300" w:lineRule="exact"/>
              <w:ind w:firstLineChars="2800" w:firstLine="6604"/>
              <w:rPr>
                <w:rFonts w:ascii="仿宋_GB2312"/>
                <w:sz w:val="24"/>
                <w:szCs w:val="24"/>
              </w:rPr>
            </w:pPr>
            <w:r w:rsidRPr="00834F39">
              <w:rPr>
                <w:rFonts w:ascii="仿宋_GB2312" w:hint="eastAsia"/>
                <w:sz w:val="24"/>
                <w:szCs w:val="24"/>
              </w:rPr>
              <w:t>单位盖章</w:t>
            </w:r>
          </w:p>
          <w:p w:rsidR="00C458BE" w:rsidRPr="00834F39" w:rsidRDefault="00C458BE" w:rsidP="00C458BE">
            <w:pPr>
              <w:spacing w:line="300" w:lineRule="exact"/>
              <w:rPr>
                <w:rFonts w:ascii="仿宋_GB2312"/>
                <w:sz w:val="24"/>
                <w:szCs w:val="24"/>
              </w:rPr>
            </w:pPr>
            <w:r w:rsidRPr="00834F39">
              <w:rPr>
                <w:rFonts w:ascii="仿宋_GB2312" w:hint="eastAsia"/>
                <w:sz w:val="24"/>
                <w:szCs w:val="24"/>
              </w:rPr>
              <w:t>负责人：                 经办人：                      年    月    日</w:t>
            </w:r>
          </w:p>
        </w:tc>
      </w:tr>
      <w:tr w:rsidR="00C458BE" w:rsidRPr="00834F39" w:rsidTr="00781735">
        <w:trPr>
          <w:trHeight w:val="1474"/>
          <w:jc w:val="center"/>
        </w:trPr>
        <w:tc>
          <w:tcPr>
            <w:tcW w:w="1861" w:type="dxa"/>
            <w:vAlign w:val="center"/>
          </w:tcPr>
          <w:p w:rsidR="00C458BE" w:rsidRPr="00834F39" w:rsidRDefault="00C458BE" w:rsidP="00C458BE">
            <w:pPr>
              <w:spacing w:line="300" w:lineRule="exact"/>
              <w:jc w:val="center"/>
              <w:rPr>
                <w:rFonts w:ascii="仿宋_GB2312"/>
                <w:sz w:val="24"/>
                <w:szCs w:val="24"/>
              </w:rPr>
            </w:pPr>
            <w:r w:rsidRPr="00834F39">
              <w:rPr>
                <w:rFonts w:ascii="仿宋_GB2312" w:hint="eastAsia"/>
                <w:sz w:val="24"/>
                <w:szCs w:val="24"/>
              </w:rPr>
              <w:t>人社部门</w:t>
            </w:r>
          </w:p>
          <w:p w:rsidR="00C458BE" w:rsidRPr="00834F39" w:rsidRDefault="00C458BE" w:rsidP="00C458BE">
            <w:pPr>
              <w:spacing w:line="300" w:lineRule="exact"/>
              <w:jc w:val="center"/>
              <w:rPr>
                <w:rFonts w:ascii="仿宋_GB2312"/>
                <w:sz w:val="24"/>
                <w:szCs w:val="24"/>
              </w:rPr>
            </w:pPr>
            <w:r w:rsidRPr="00834F39">
              <w:rPr>
                <w:rFonts w:ascii="仿宋_GB2312" w:hint="eastAsia"/>
                <w:sz w:val="24"/>
                <w:szCs w:val="24"/>
              </w:rPr>
              <w:t>意见</w:t>
            </w:r>
          </w:p>
        </w:tc>
        <w:tc>
          <w:tcPr>
            <w:tcW w:w="8266" w:type="dxa"/>
            <w:gridSpan w:val="9"/>
          </w:tcPr>
          <w:p w:rsidR="00C458BE" w:rsidRPr="00834F39" w:rsidRDefault="00C458BE" w:rsidP="00C458BE">
            <w:pPr>
              <w:spacing w:line="300" w:lineRule="exact"/>
              <w:rPr>
                <w:rFonts w:ascii="仿宋_GB2312"/>
                <w:sz w:val="24"/>
                <w:szCs w:val="24"/>
              </w:rPr>
            </w:pPr>
          </w:p>
          <w:p w:rsidR="00C458BE" w:rsidRPr="00834F39" w:rsidRDefault="00C458BE" w:rsidP="00C458BE">
            <w:pPr>
              <w:spacing w:line="300" w:lineRule="exact"/>
              <w:rPr>
                <w:rFonts w:ascii="仿宋_GB2312"/>
                <w:sz w:val="24"/>
                <w:szCs w:val="24"/>
              </w:rPr>
            </w:pPr>
          </w:p>
          <w:p w:rsidR="00C458BE" w:rsidRDefault="00C458BE" w:rsidP="00C458BE">
            <w:pPr>
              <w:spacing w:line="300" w:lineRule="exact"/>
              <w:rPr>
                <w:rFonts w:ascii="仿宋_GB2312"/>
                <w:sz w:val="24"/>
                <w:szCs w:val="24"/>
              </w:rPr>
            </w:pPr>
          </w:p>
          <w:p w:rsidR="00C458BE" w:rsidRDefault="00C458BE" w:rsidP="00C458BE">
            <w:pPr>
              <w:spacing w:line="300" w:lineRule="exact"/>
              <w:rPr>
                <w:rFonts w:ascii="仿宋_GB2312"/>
                <w:sz w:val="24"/>
                <w:szCs w:val="24"/>
              </w:rPr>
            </w:pPr>
          </w:p>
          <w:p w:rsidR="00C458BE" w:rsidRDefault="00C458BE" w:rsidP="00C458BE">
            <w:pPr>
              <w:spacing w:line="300" w:lineRule="exact"/>
              <w:rPr>
                <w:rFonts w:ascii="仿宋_GB2312"/>
                <w:sz w:val="24"/>
                <w:szCs w:val="24"/>
              </w:rPr>
            </w:pPr>
          </w:p>
          <w:p w:rsidR="00C458BE" w:rsidRPr="00834F39" w:rsidRDefault="00C458BE" w:rsidP="00C458BE">
            <w:pPr>
              <w:spacing w:line="300" w:lineRule="exact"/>
              <w:rPr>
                <w:rFonts w:ascii="仿宋_GB2312"/>
                <w:sz w:val="24"/>
                <w:szCs w:val="24"/>
              </w:rPr>
            </w:pPr>
          </w:p>
        </w:tc>
      </w:tr>
      <w:tr w:rsidR="00C458BE" w:rsidRPr="00834F39" w:rsidTr="00781735">
        <w:trPr>
          <w:trHeight w:val="1474"/>
          <w:jc w:val="center"/>
        </w:trPr>
        <w:tc>
          <w:tcPr>
            <w:tcW w:w="1861" w:type="dxa"/>
            <w:vAlign w:val="center"/>
          </w:tcPr>
          <w:p w:rsidR="00C458BE" w:rsidRPr="00834F39" w:rsidRDefault="00C458BE" w:rsidP="00C458BE">
            <w:pPr>
              <w:spacing w:line="300" w:lineRule="exact"/>
              <w:jc w:val="center"/>
              <w:rPr>
                <w:rFonts w:ascii="仿宋_GB2312"/>
                <w:sz w:val="24"/>
                <w:szCs w:val="24"/>
              </w:rPr>
            </w:pPr>
            <w:r w:rsidRPr="00834F39">
              <w:rPr>
                <w:rFonts w:ascii="仿宋_GB2312" w:hint="eastAsia"/>
                <w:sz w:val="24"/>
                <w:szCs w:val="24"/>
              </w:rPr>
              <w:t>财政部门</w:t>
            </w:r>
          </w:p>
          <w:p w:rsidR="00C458BE" w:rsidRPr="00834F39" w:rsidRDefault="00C458BE" w:rsidP="00C458BE">
            <w:pPr>
              <w:spacing w:line="300" w:lineRule="exact"/>
              <w:jc w:val="center"/>
              <w:rPr>
                <w:rFonts w:ascii="仿宋_GB2312"/>
                <w:sz w:val="24"/>
                <w:szCs w:val="24"/>
              </w:rPr>
            </w:pPr>
            <w:r w:rsidRPr="00834F39">
              <w:rPr>
                <w:rFonts w:ascii="仿宋_GB2312" w:hint="eastAsia"/>
                <w:sz w:val="24"/>
                <w:szCs w:val="24"/>
              </w:rPr>
              <w:t>意见</w:t>
            </w:r>
          </w:p>
        </w:tc>
        <w:tc>
          <w:tcPr>
            <w:tcW w:w="8266" w:type="dxa"/>
            <w:gridSpan w:val="9"/>
          </w:tcPr>
          <w:p w:rsidR="00C458BE" w:rsidRPr="00834F39" w:rsidRDefault="00C458BE" w:rsidP="00C458BE">
            <w:pPr>
              <w:spacing w:line="300" w:lineRule="exact"/>
              <w:rPr>
                <w:rFonts w:ascii="仿宋_GB2312"/>
                <w:sz w:val="24"/>
                <w:szCs w:val="24"/>
              </w:rPr>
            </w:pPr>
          </w:p>
          <w:p w:rsidR="00C458BE" w:rsidRPr="00834F39" w:rsidRDefault="00C458BE" w:rsidP="00C458BE">
            <w:pPr>
              <w:spacing w:line="300" w:lineRule="exact"/>
              <w:rPr>
                <w:rFonts w:ascii="仿宋_GB2312"/>
                <w:sz w:val="24"/>
                <w:szCs w:val="24"/>
              </w:rPr>
            </w:pPr>
          </w:p>
          <w:p w:rsidR="00C458BE" w:rsidRDefault="00C458BE" w:rsidP="00C458BE">
            <w:pPr>
              <w:spacing w:line="300" w:lineRule="exact"/>
              <w:rPr>
                <w:rFonts w:ascii="仿宋_GB2312"/>
                <w:sz w:val="24"/>
                <w:szCs w:val="24"/>
              </w:rPr>
            </w:pPr>
          </w:p>
          <w:p w:rsidR="00C458BE" w:rsidRDefault="00C458BE" w:rsidP="00C458BE">
            <w:pPr>
              <w:spacing w:line="300" w:lineRule="exact"/>
              <w:rPr>
                <w:rFonts w:ascii="仿宋_GB2312"/>
                <w:sz w:val="24"/>
                <w:szCs w:val="24"/>
              </w:rPr>
            </w:pPr>
          </w:p>
          <w:p w:rsidR="00C458BE" w:rsidRDefault="00C458BE" w:rsidP="00C458BE">
            <w:pPr>
              <w:spacing w:line="300" w:lineRule="exact"/>
              <w:rPr>
                <w:rFonts w:ascii="仿宋_GB2312"/>
                <w:sz w:val="24"/>
                <w:szCs w:val="24"/>
              </w:rPr>
            </w:pPr>
          </w:p>
          <w:p w:rsidR="00C458BE" w:rsidRPr="00834F39" w:rsidRDefault="00C458BE" w:rsidP="00C458BE">
            <w:pPr>
              <w:spacing w:line="300" w:lineRule="exact"/>
              <w:rPr>
                <w:rFonts w:ascii="仿宋_GB2312"/>
                <w:sz w:val="24"/>
                <w:szCs w:val="24"/>
              </w:rPr>
            </w:pPr>
          </w:p>
        </w:tc>
      </w:tr>
      <w:tr w:rsidR="00C458BE" w:rsidRPr="00834F39" w:rsidTr="00781735">
        <w:trPr>
          <w:trHeight w:val="2003"/>
          <w:jc w:val="center"/>
        </w:trPr>
        <w:tc>
          <w:tcPr>
            <w:tcW w:w="1861" w:type="dxa"/>
            <w:vAlign w:val="center"/>
          </w:tcPr>
          <w:p w:rsidR="00C458BE" w:rsidRPr="00834F39" w:rsidRDefault="00C458BE" w:rsidP="00C458BE">
            <w:pPr>
              <w:spacing w:line="300" w:lineRule="exact"/>
              <w:jc w:val="center"/>
              <w:rPr>
                <w:rFonts w:ascii="仿宋_GB2312"/>
                <w:sz w:val="24"/>
                <w:szCs w:val="24"/>
              </w:rPr>
            </w:pPr>
            <w:r>
              <w:rPr>
                <w:rFonts w:ascii="仿宋_GB2312" w:hint="eastAsia"/>
                <w:sz w:val="24"/>
                <w:szCs w:val="24"/>
              </w:rPr>
              <w:t>单位</w:t>
            </w:r>
            <w:r w:rsidRPr="00834F39">
              <w:rPr>
                <w:rFonts w:ascii="仿宋_GB2312" w:hint="eastAsia"/>
                <w:sz w:val="24"/>
                <w:szCs w:val="24"/>
              </w:rPr>
              <w:t>申明</w:t>
            </w:r>
          </w:p>
        </w:tc>
        <w:tc>
          <w:tcPr>
            <w:tcW w:w="8266" w:type="dxa"/>
            <w:gridSpan w:val="9"/>
            <w:vAlign w:val="center"/>
          </w:tcPr>
          <w:p w:rsidR="00C458BE" w:rsidRDefault="00C458BE" w:rsidP="00C458BE">
            <w:pPr>
              <w:spacing w:line="300" w:lineRule="exact"/>
              <w:ind w:firstLineChars="200" w:firstLine="472"/>
              <w:rPr>
                <w:rFonts w:ascii="仿宋_GB2312"/>
                <w:sz w:val="24"/>
                <w:szCs w:val="24"/>
              </w:rPr>
            </w:pPr>
            <w:r w:rsidRPr="00834F39">
              <w:rPr>
                <w:rFonts w:ascii="仿宋_GB2312" w:hint="eastAsia"/>
                <w:sz w:val="24"/>
                <w:szCs w:val="24"/>
              </w:rPr>
              <w:t>本单位保证所申报材料真实有效，否则愿意承担由此引起的一切法律责任和后果。</w:t>
            </w:r>
          </w:p>
          <w:p w:rsidR="00C458BE" w:rsidRDefault="00C458BE" w:rsidP="00C458BE">
            <w:pPr>
              <w:spacing w:line="300" w:lineRule="exact"/>
              <w:ind w:firstLineChars="200" w:firstLine="472"/>
              <w:rPr>
                <w:rFonts w:ascii="仿宋_GB2312"/>
                <w:sz w:val="24"/>
                <w:szCs w:val="24"/>
              </w:rPr>
            </w:pPr>
          </w:p>
          <w:p w:rsidR="00C458BE" w:rsidRDefault="00C458BE" w:rsidP="00C458BE">
            <w:pPr>
              <w:spacing w:line="300" w:lineRule="exact"/>
              <w:ind w:firstLineChars="200" w:firstLine="472"/>
              <w:rPr>
                <w:rFonts w:ascii="仿宋_GB2312"/>
                <w:sz w:val="24"/>
                <w:szCs w:val="24"/>
              </w:rPr>
            </w:pPr>
          </w:p>
          <w:p w:rsidR="00C458BE" w:rsidRPr="00834F39" w:rsidRDefault="00C458BE" w:rsidP="00C458BE">
            <w:pPr>
              <w:spacing w:line="300" w:lineRule="exact"/>
              <w:ind w:firstLineChars="200" w:firstLine="472"/>
              <w:rPr>
                <w:rFonts w:ascii="仿宋_GB2312"/>
                <w:sz w:val="24"/>
                <w:szCs w:val="24"/>
              </w:rPr>
            </w:pPr>
          </w:p>
          <w:p w:rsidR="00C458BE" w:rsidRPr="00834F39" w:rsidRDefault="00C458BE" w:rsidP="00C458BE">
            <w:pPr>
              <w:spacing w:line="300" w:lineRule="exact"/>
              <w:ind w:leftChars="18" w:left="57" w:firstLineChars="1000" w:firstLine="2359"/>
              <w:jc w:val="left"/>
              <w:rPr>
                <w:rFonts w:ascii="仿宋_GB2312"/>
                <w:sz w:val="24"/>
                <w:szCs w:val="24"/>
              </w:rPr>
            </w:pPr>
            <w:r>
              <w:rPr>
                <w:rFonts w:ascii="仿宋_GB2312" w:hint="eastAsia"/>
                <w:sz w:val="24"/>
                <w:szCs w:val="24"/>
              </w:rPr>
              <w:t>签章：                 时间：     年    月   日</w:t>
            </w:r>
          </w:p>
        </w:tc>
      </w:tr>
    </w:tbl>
    <w:p w:rsidR="00C458BE" w:rsidRDefault="00C458BE" w:rsidP="00C458BE">
      <w:pPr>
        <w:spacing w:line="560" w:lineRule="exact"/>
        <w:rPr>
          <w:rFonts w:ascii="仿宋_GB2312"/>
          <w:szCs w:val="32"/>
        </w:rPr>
        <w:sectPr w:rsidR="00C458BE" w:rsidSect="00AB2F73">
          <w:footerReference w:type="even" r:id="rId7"/>
          <w:footerReference w:type="default" r:id="rId8"/>
          <w:pgSz w:w="11906" w:h="16838" w:code="9"/>
          <w:pgMar w:top="2098" w:right="1531" w:bottom="1985" w:left="1531" w:header="851" w:footer="1588" w:gutter="0"/>
          <w:pgNumType w:fmt="numberInDash"/>
          <w:cols w:space="425"/>
          <w:docGrid w:type="linesAndChars" w:linePitch="579" w:charSpace="-849"/>
        </w:sectPr>
      </w:pPr>
    </w:p>
    <w:p w:rsidR="00C458BE" w:rsidRPr="00C458BE" w:rsidRDefault="00C458BE" w:rsidP="00C458BE">
      <w:pPr>
        <w:spacing w:line="560" w:lineRule="exact"/>
        <w:rPr>
          <w:rFonts w:ascii="黑体" w:eastAsia="黑体" w:hAnsi="黑体"/>
          <w:szCs w:val="32"/>
        </w:rPr>
      </w:pPr>
      <w:r w:rsidRPr="00C458BE">
        <w:rPr>
          <w:rFonts w:ascii="黑体" w:eastAsia="黑体" w:hAnsi="黑体" w:hint="eastAsia"/>
          <w:szCs w:val="32"/>
        </w:rPr>
        <w:lastRenderedPageBreak/>
        <w:t>附件2</w:t>
      </w:r>
    </w:p>
    <w:p w:rsidR="00C458BE" w:rsidRPr="00C458BE" w:rsidRDefault="00C458BE" w:rsidP="00C458BE">
      <w:pPr>
        <w:spacing w:line="560" w:lineRule="exact"/>
        <w:jc w:val="center"/>
        <w:rPr>
          <w:rFonts w:ascii="方正小标宋简体" w:eastAsia="方正小标宋简体"/>
          <w:sz w:val="44"/>
          <w:szCs w:val="32"/>
        </w:rPr>
      </w:pPr>
      <w:r w:rsidRPr="00C458BE">
        <w:rPr>
          <w:rFonts w:ascii="方正小标宋简体" w:eastAsia="方正小标宋简体" w:hint="eastAsia"/>
          <w:sz w:val="44"/>
          <w:szCs w:val="32"/>
        </w:rPr>
        <w:t>留明过年省外户籍员工花名册</w:t>
      </w:r>
    </w:p>
    <w:p w:rsidR="00C458BE" w:rsidRDefault="00C458BE" w:rsidP="00C458BE">
      <w:pPr>
        <w:spacing w:line="560" w:lineRule="exact"/>
        <w:rPr>
          <w:rFonts w:ascii="仿宋_GB2312"/>
          <w:szCs w:val="32"/>
        </w:rPr>
      </w:pPr>
      <w:r w:rsidRPr="00C458BE">
        <w:rPr>
          <w:rFonts w:ascii="仿宋_GB2312" w:hint="eastAsia"/>
          <w:szCs w:val="32"/>
        </w:rPr>
        <w:t>填报单位（盖章）</w:t>
      </w:r>
    </w:p>
    <w:tbl>
      <w:tblPr>
        <w:tblStyle w:val="a5"/>
        <w:tblW w:w="12620" w:type="dxa"/>
        <w:jc w:val="center"/>
        <w:tblLook w:val="04A0"/>
      </w:tblPr>
      <w:tblGrid>
        <w:gridCol w:w="972"/>
        <w:gridCol w:w="1809"/>
        <w:gridCol w:w="3532"/>
        <w:gridCol w:w="4252"/>
        <w:gridCol w:w="2055"/>
      </w:tblGrid>
      <w:tr w:rsidR="00C458BE" w:rsidRPr="00C458BE" w:rsidTr="00781735">
        <w:trPr>
          <w:trHeight w:val="777"/>
          <w:jc w:val="center"/>
        </w:trPr>
        <w:tc>
          <w:tcPr>
            <w:tcW w:w="972" w:type="dxa"/>
            <w:vAlign w:val="center"/>
          </w:tcPr>
          <w:p w:rsidR="00C458BE" w:rsidRPr="00C458BE" w:rsidRDefault="00C458BE" w:rsidP="00781735">
            <w:pPr>
              <w:spacing w:line="360" w:lineRule="exact"/>
              <w:jc w:val="center"/>
              <w:rPr>
                <w:rFonts w:ascii="仿宋_GB2312"/>
                <w:b/>
                <w:sz w:val="28"/>
                <w:szCs w:val="28"/>
              </w:rPr>
            </w:pPr>
            <w:r w:rsidRPr="00C458BE">
              <w:rPr>
                <w:rFonts w:ascii="仿宋_GB2312" w:hint="eastAsia"/>
                <w:b/>
                <w:sz w:val="28"/>
                <w:szCs w:val="28"/>
              </w:rPr>
              <w:t>序号</w:t>
            </w:r>
          </w:p>
        </w:tc>
        <w:tc>
          <w:tcPr>
            <w:tcW w:w="1809" w:type="dxa"/>
            <w:vAlign w:val="center"/>
          </w:tcPr>
          <w:p w:rsidR="00C458BE" w:rsidRPr="00C458BE" w:rsidRDefault="00C458BE" w:rsidP="00781735">
            <w:pPr>
              <w:spacing w:line="360" w:lineRule="exact"/>
              <w:jc w:val="center"/>
              <w:rPr>
                <w:rFonts w:ascii="仿宋_GB2312"/>
                <w:b/>
                <w:sz w:val="28"/>
                <w:szCs w:val="28"/>
              </w:rPr>
            </w:pPr>
            <w:r w:rsidRPr="00C458BE">
              <w:rPr>
                <w:rFonts w:ascii="仿宋_GB2312" w:hint="eastAsia"/>
                <w:b/>
                <w:sz w:val="28"/>
                <w:szCs w:val="28"/>
              </w:rPr>
              <w:t>员工姓名</w:t>
            </w:r>
          </w:p>
        </w:tc>
        <w:tc>
          <w:tcPr>
            <w:tcW w:w="3532" w:type="dxa"/>
            <w:vAlign w:val="center"/>
          </w:tcPr>
          <w:p w:rsidR="00C458BE" w:rsidRPr="00C458BE" w:rsidRDefault="00C458BE" w:rsidP="00781735">
            <w:pPr>
              <w:spacing w:line="360" w:lineRule="exact"/>
              <w:jc w:val="center"/>
              <w:rPr>
                <w:rFonts w:ascii="仿宋_GB2312"/>
                <w:b/>
                <w:sz w:val="28"/>
                <w:szCs w:val="28"/>
              </w:rPr>
            </w:pPr>
            <w:r w:rsidRPr="00C458BE">
              <w:rPr>
                <w:rFonts w:ascii="仿宋_GB2312" w:hint="eastAsia"/>
                <w:b/>
                <w:sz w:val="28"/>
                <w:szCs w:val="28"/>
              </w:rPr>
              <w:t>身份证号码</w:t>
            </w:r>
          </w:p>
        </w:tc>
        <w:tc>
          <w:tcPr>
            <w:tcW w:w="4252" w:type="dxa"/>
            <w:vAlign w:val="center"/>
          </w:tcPr>
          <w:p w:rsidR="00C458BE" w:rsidRPr="00C458BE" w:rsidRDefault="00C458BE" w:rsidP="00781735">
            <w:pPr>
              <w:spacing w:line="360" w:lineRule="exact"/>
              <w:jc w:val="center"/>
              <w:rPr>
                <w:rFonts w:ascii="仿宋_GB2312"/>
                <w:b/>
                <w:sz w:val="28"/>
                <w:szCs w:val="28"/>
              </w:rPr>
            </w:pPr>
            <w:r w:rsidRPr="00C458BE">
              <w:rPr>
                <w:rFonts w:ascii="仿宋_GB2312" w:hint="eastAsia"/>
                <w:b/>
                <w:sz w:val="28"/>
                <w:szCs w:val="28"/>
              </w:rPr>
              <w:t>户籍地址</w:t>
            </w:r>
          </w:p>
        </w:tc>
        <w:tc>
          <w:tcPr>
            <w:tcW w:w="2055" w:type="dxa"/>
            <w:vAlign w:val="center"/>
          </w:tcPr>
          <w:p w:rsidR="00C458BE" w:rsidRPr="00C458BE" w:rsidRDefault="00C458BE" w:rsidP="00781735">
            <w:pPr>
              <w:spacing w:line="360" w:lineRule="exact"/>
              <w:jc w:val="center"/>
              <w:rPr>
                <w:rFonts w:ascii="仿宋_GB2312"/>
                <w:b/>
                <w:sz w:val="28"/>
                <w:szCs w:val="28"/>
              </w:rPr>
            </w:pPr>
            <w:r w:rsidRPr="00C458BE">
              <w:rPr>
                <w:rFonts w:ascii="仿宋_GB2312" w:hint="eastAsia"/>
                <w:b/>
                <w:sz w:val="28"/>
                <w:szCs w:val="28"/>
              </w:rPr>
              <w:t>联系方式</w:t>
            </w:r>
          </w:p>
        </w:tc>
      </w:tr>
      <w:tr w:rsidR="00C458BE" w:rsidRPr="00C458BE" w:rsidTr="00781735">
        <w:trPr>
          <w:trHeight w:hRule="exact" w:val="612"/>
          <w:jc w:val="center"/>
        </w:trPr>
        <w:tc>
          <w:tcPr>
            <w:tcW w:w="972" w:type="dxa"/>
            <w:vAlign w:val="center"/>
          </w:tcPr>
          <w:p w:rsidR="00C458BE" w:rsidRPr="00C458BE" w:rsidRDefault="00C458BE" w:rsidP="00781735">
            <w:pPr>
              <w:spacing w:line="360" w:lineRule="exact"/>
              <w:jc w:val="center"/>
              <w:rPr>
                <w:rFonts w:ascii="仿宋_GB2312"/>
                <w:sz w:val="28"/>
                <w:szCs w:val="28"/>
              </w:rPr>
            </w:pPr>
          </w:p>
        </w:tc>
        <w:tc>
          <w:tcPr>
            <w:tcW w:w="1809" w:type="dxa"/>
            <w:vAlign w:val="center"/>
          </w:tcPr>
          <w:p w:rsidR="00C458BE" w:rsidRPr="00C458BE" w:rsidRDefault="00C458BE" w:rsidP="00781735">
            <w:pPr>
              <w:spacing w:line="360" w:lineRule="exact"/>
              <w:jc w:val="center"/>
              <w:rPr>
                <w:rFonts w:ascii="仿宋_GB2312"/>
                <w:sz w:val="28"/>
                <w:szCs w:val="28"/>
              </w:rPr>
            </w:pPr>
          </w:p>
        </w:tc>
        <w:tc>
          <w:tcPr>
            <w:tcW w:w="3532" w:type="dxa"/>
            <w:vAlign w:val="center"/>
          </w:tcPr>
          <w:p w:rsidR="00C458BE" w:rsidRPr="00C458BE" w:rsidRDefault="00C458BE" w:rsidP="00781735">
            <w:pPr>
              <w:spacing w:line="360" w:lineRule="exact"/>
              <w:jc w:val="center"/>
              <w:rPr>
                <w:rFonts w:ascii="仿宋_GB2312"/>
                <w:sz w:val="28"/>
                <w:szCs w:val="28"/>
              </w:rPr>
            </w:pPr>
          </w:p>
        </w:tc>
        <w:tc>
          <w:tcPr>
            <w:tcW w:w="4252" w:type="dxa"/>
            <w:vAlign w:val="center"/>
          </w:tcPr>
          <w:p w:rsidR="00C458BE" w:rsidRPr="00C458BE" w:rsidRDefault="00C458BE" w:rsidP="00781735">
            <w:pPr>
              <w:spacing w:line="360" w:lineRule="exact"/>
              <w:jc w:val="center"/>
              <w:rPr>
                <w:rFonts w:ascii="仿宋_GB2312"/>
                <w:sz w:val="28"/>
                <w:szCs w:val="28"/>
              </w:rPr>
            </w:pPr>
          </w:p>
        </w:tc>
        <w:tc>
          <w:tcPr>
            <w:tcW w:w="2055" w:type="dxa"/>
          </w:tcPr>
          <w:p w:rsidR="00C458BE" w:rsidRPr="00C458BE" w:rsidRDefault="00C458BE" w:rsidP="00781735">
            <w:pPr>
              <w:spacing w:line="360" w:lineRule="exact"/>
              <w:jc w:val="center"/>
              <w:rPr>
                <w:rFonts w:ascii="仿宋_GB2312"/>
                <w:sz w:val="28"/>
                <w:szCs w:val="28"/>
              </w:rPr>
            </w:pPr>
          </w:p>
        </w:tc>
      </w:tr>
      <w:tr w:rsidR="00C458BE" w:rsidRPr="00C458BE" w:rsidTr="00781735">
        <w:trPr>
          <w:trHeight w:hRule="exact" w:val="612"/>
          <w:jc w:val="center"/>
        </w:trPr>
        <w:tc>
          <w:tcPr>
            <w:tcW w:w="972" w:type="dxa"/>
            <w:vAlign w:val="center"/>
          </w:tcPr>
          <w:p w:rsidR="00C458BE" w:rsidRPr="00C458BE" w:rsidRDefault="00C458BE" w:rsidP="00781735">
            <w:pPr>
              <w:spacing w:line="360" w:lineRule="exact"/>
              <w:jc w:val="center"/>
              <w:rPr>
                <w:rFonts w:ascii="仿宋_GB2312"/>
                <w:sz w:val="28"/>
                <w:szCs w:val="28"/>
              </w:rPr>
            </w:pPr>
          </w:p>
        </w:tc>
        <w:tc>
          <w:tcPr>
            <w:tcW w:w="1809" w:type="dxa"/>
            <w:vAlign w:val="center"/>
          </w:tcPr>
          <w:p w:rsidR="00C458BE" w:rsidRPr="00C458BE" w:rsidRDefault="00C458BE" w:rsidP="00781735">
            <w:pPr>
              <w:spacing w:line="360" w:lineRule="exact"/>
              <w:jc w:val="center"/>
              <w:rPr>
                <w:rFonts w:ascii="仿宋_GB2312"/>
                <w:sz w:val="28"/>
                <w:szCs w:val="28"/>
              </w:rPr>
            </w:pPr>
          </w:p>
        </w:tc>
        <w:tc>
          <w:tcPr>
            <w:tcW w:w="3532" w:type="dxa"/>
            <w:vAlign w:val="center"/>
          </w:tcPr>
          <w:p w:rsidR="00C458BE" w:rsidRPr="00C458BE" w:rsidRDefault="00C458BE" w:rsidP="00781735">
            <w:pPr>
              <w:spacing w:line="360" w:lineRule="exact"/>
              <w:jc w:val="center"/>
              <w:rPr>
                <w:rFonts w:ascii="仿宋_GB2312"/>
                <w:sz w:val="28"/>
                <w:szCs w:val="28"/>
              </w:rPr>
            </w:pPr>
          </w:p>
        </w:tc>
        <w:tc>
          <w:tcPr>
            <w:tcW w:w="4252" w:type="dxa"/>
            <w:vAlign w:val="center"/>
          </w:tcPr>
          <w:p w:rsidR="00C458BE" w:rsidRPr="00C458BE" w:rsidRDefault="00C458BE" w:rsidP="00781735">
            <w:pPr>
              <w:spacing w:line="360" w:lineRule="exact"/>
              <w:jc w:val="center"/>
              <w:rPr>
                <w:rFonts w:ascii="仿宋_GB2312"/>
                <w:sz w:val="28"/>
                <w:szCs w:val="28"/>
              </w:rPr>
            </w:pPr>
          </w:p>
        </w:tc>
        <w:tc>
          <w:tcPr>
            <w:tcW w:w="2055" w:type="dxa"/>
          </w:tcPr>
          <w:p w:rsidR="00C458BE" w:rsidRPr="00C458BE" w:rsidRDefault="00C458BE" w:rsidP="00781735">
            <w:pPr>
              <w:spacing w:line="360" w:lineRule="exact"/>
              <w:jc w:val="center"/>
              <w:rPr>
                <w:rFonts w:ascii="仿宋_GB2312"/>
                <w:sz w:val="28"/>
                <w:szCs w:val="28"/>
              </w:rPr>
            </w:pPr>
          </w:p>
        </w:tc>
      </w:tr>
      <w:tr w:rsidR="00C458BE" w:rsidRPr="00C458BE" w:rsidTr="00781735">
        <w:trPr>
          <w:trHeight w:hRule="exact" w:val="612"/>
          <w:jc w:val="center"/>
        </w:trPr>
        <w:tc>
          <w:tcPr>
            <w:tcW w:w="972" w:type="dxa"/>
            <w:vAlign w:val="center"/>
          </w:tcPr>
          <w:p w:rsidR="00C458BE" w:rsidRPr="00C458BE" w:rsidRDefault="00C458BE" w:rsidP="00781735">
            <w:pPr>
              <w:spacing w:line="360" w:lineRule="exact"/>
              <w:jc w:val="center"/>
              <w:rPr>
                <w:rFonts w:ascii="仿宋_GB2312"/>
                <w:sz w:val="28"/>
                <w:szCs w:val="28"/>
              </w:rPr>
            </w:pPr>
          </w:p>
        </w:tc>
        <w:tc>
          <w:tcPr>
            <w:tcW w:w="1809" w:type="dxa"/>
            <w:vAlign w:val="center"/>
          </w:tcPr>
          <w:p w:rsidR="00C458BE" w:rsidRPr="00C458BE" w:rsidRDefault="00C458BE" w:rsidP="00781735">
            <w:pPr>
              <w:spacing w:line="360" w:lineRule="exact"/>
              <w:jc w:val="center"/>
              <w:rPr>
                <w:rFonts w:ascii="仿宋_GB2312"/>
                <w:sz w:val="28"/>
                <w:szCs w:val="28"/>
              </w:rPr>
            </w:pPr>
          </w:p>
        </w:tc>
        <w:tc>
          <w:tcPr>
            <w:tcW w:w="3532" w:type="dxa"/>
            <w:vAlign w:val="center"/>
          </w:tcPr>
          <w:p w:rsidR="00C458BE" w:rsidRPr="00C458BE" w:rsidRDefault="00C458BE" w:rsidP="00781735">
            <w:pPr>
              <w:spacing w:line="360" w:lineRule="exact"/>
              <w:jc w:val="center"/>
              <w:rPr>
                <w:rFonts w:ascii="仿宋_GB2312"/>
                <w:sz w:val="28"/>
                <w:szCs w:val="28"/>
              </w:rPr>
            </w:pPr>
          </w:p>
        </w:tc>
        <w:tc>
          <w:tcPr>
            <w:tcW w:w="4252" w:type="dxa"/>
            <w:vAlign w:val="center"/>
          </w:tcPr>
          <w:p w:rsidR="00C458BE" w:rsidRPr="00C458BE" w:rsidRDefault="00C458BE" w:rsidP="00781735">
            <w:pPr>
              <w:spacing w:line="360" w:lineRule="exact"/>
              <w:jc w:val="center"/>
              <w:rPr>
                <w:rFonts w:ascii="仿宋_GB2312"/>
                <w:sz w:val="28"/>
                <w:szCs w:val="28"/>
              </w:rPr>
            </w:pPr>
          </w:p>
        </w:tc>
        <w:tc>
          <w:tcPr>
            <w:tcW w:w="2055" w:type="dxa"/>
          </w:tcPr>
          <w:p w:rsidR="00C458BE" w:rsidRPr="00C458BE" w:rsidRDefault="00C458BE" w:rsidP="00781735">
            <w:pPr>
              <w:spacing w:line="360" w:lineRule="exact"/>
              <w:jc w:val="center"/>
              <w:rPr>
                <w:rFonts w:ascii="仿宋_GB2312"/>
                <w:sz w:val="28"/>
                <w:szCs w:val="28"/>
              </w:rPr>
            </w:pPr>
          </w:p>
        </w:tc>
      </w:tr>
      <w:tr w:rsidR="00C458BE" w:rsidRPr="00C458BE" w:rsidTr="00781735">
        <w:trPr>
          <w:trHeight w:hRule="exact" w:val="612"/>
          <w:jc w:val="center"/>
        </w:trPr>
        <w:tc>
          <w:tcPr>
            <w:tcW w:w="972" w:type="dxa"/>
            <w:vAlign w:val="center"/>
          </w:tcPr>
          <w:p w:rsidR="00C458BE" w:rsidRPr="00C458BE" w:rsidRDefault="00C458BE" w:rsidP="00781735">
            <w:pPr>
              <w:spacing w:line="360" w:lineRule="exact"/>
              <w:jc w:val="center"/>
              <w:rPr>
                <w:rFonts w:ascii="仿宋_GB2312"/>
                <w:sz w:val="28"/>
                <w:szCs w:val="28"/>
              </w:rPr>
            </w:pPr>
          </w:p>
        </w:tc>
        <w:tc>
          <w:tcPr>
            <w:tcW w:w="1809" w:type="dxa"/>
            <w:vAlign w:val="center"/>
          </w:tcPr>
          <w:p w:rsidR="00C458BE" w:rsidRPr="00C458BE" w:rsidRDefault="00C458BE" w:rsidP="00781735">
            <w:pPr>
              <w:spacing w:line="360" w:lineRule="exact"/>
              <w:jc w:val="center"/>
              <w:rPr>
                <w:rFonts w:ascii="仿宋_GB2312"/>
                <w:sz w:val="28"/>
                <w:szCs w:val="28"/>
              </w:rPr>
            </w:pPr>
          </w:p>
        </w:tc>
        <w:tc>
          <w:tcPr>
            <w:tcW w:w="3532" w:type="dxa"/>
            <w:vAlign w:val="center"/>
          </w:tcPr>
          <w:p w:rsidR="00C458BE" w:rsidRPr="00C458BE" w:rsidRDefault="00C458BE" w:rsidP="00781735">
            <w:pPr>
              <w:spacing w:line="360" w:lineRule="exact"/>
              <w:jc w:val="center"/>
              <w:rPr>
                <w:rFonts w:ascii="仿宋_GB2312"/>
                <w:sz w:val="28"/>
                <w:szCs w:val="28"/>
              </w:rPr>
            </w:pPr>
          </w:p>
        </w:tc>
        <w:tc>
          <w:tcPr>
            <w:tcW w:w="4252" w:type="dxa"/>
            <w:vAlign w:val="center"/>
          </w:tcPr>
          <w:p w:rsidR="00C458BE" w:rsidRPr="00C458BE" w:rsidRDefault="00C458BE" w:rsidP="00781735">
            <w:pPr>
              <w:spacing w:line="360" w:lineRule="exact"/>
              <w:jc w:val="center"/>
              <w:rPr>
                <w:rFonts w:ascii="仿宋_GB2312"/>
                <w:sz w:val="28"/>
                <w:szCs w:val="28"/>
              </w:rPr>
            </w:pPr>
          </w:p>
        </w:tc>
        <w:tc>
          <w:tcPr>
            <w:tcW w:w="2055" w:type="dxa"/>
          </w:tcPr>
          <w:p w:rsidR="00C458BE" w:rsidRPr="00C458BE" w:rsidRDefault="00C458BE" w:rsidP="00781735">
            <w:pPr>
              <w:spacing w:line="360" w:lineRule="exact"/>
              <w:jc w:val="center"/>
              <w:rPr>
                <w:rFonts w:ascii="仿宋_GB2312"/>
                <w:sz w:val="28"/>
                <w:szCs w:val="28"/>
              </w:rPr>
            </w:pPr>
          </w:p>
        </w:tc>
      </w:tr>
      <w:tr w:rsidR="00C458BE" w:rsidRPr="00C458BE" w:rsidTr="00781735">
        <w:trPr>
          <w:trHeight w:hRule="exact" w:val="612"/>
          <w:jc w:val="center"/>
        </w:trPr>
        <w:tc>
          <w:tcPr>
            <w:tcW w:w="972" w:type="dxa"/>
            <w:vAlign w:val="center"/>
          </w:tcPr>
          <w:p w:rsidR="00C458BE" w:rsidRPr="00C458BE" w:rsidRDefault="00C458BE" w:rsidP="00781735">
            <w:pPr>
              <w:spacing w:line="360" w:lineRule="exact"/>
              <w:jc w:val="center"/>
              <w:rPr>
                <w:rFonts w:ascii="仿宋_GB2312"/>
                <w:sz w:val="28"/>
                <w:szCs w:val="28"/>
              </w:rPr>
            </w:pPr>
          </w:p>
        </w:tc>
        <w:tc>
          <w:tcPr>
            <w:tcW w:w="1809" w:type="dxa"/>
            <w:vAlign w:val="center"/>
          </w:tcPr>
          <w:p w:rsidR="00C458BE" w:rsidRPr="00C458BE" w:rsidRDefault="00C458BE" w:rsidP="00781735">
            <w:pPr>
              <w:spacing w:line="360" w:lineRule="exact"/>
              <w:jc w:val="center"/>
              <w:rPr>
                <w:rFonts w:ascii="仿宋_GB2312"/>
                <w:sz w:val="28"/>
                <w:szCs w:val="28"/>
              </w:rPr>
            </w:pPr>
          </w:p>
        </w:tc>
        <w:tc>
          <w:tcPr>
            <w:tcW w:w="3532" w:type="dxa"/>
            <w:vAlign w:val="center"/>
          </w:tcPr>
          <w:p w:rsidR="00C458BE" w:rsidRPr="00C458BE" w:rsidRDefault="00C458BE" w:rsidP="00781735">
            <w:pPr>
              <w:spacing w:line="360" w:lineRule="exact"/>
              <w:jc w:val="center"/>
              <w:rPr>
                <w:rFonts w:ascii="仿宋_GB2312"/>
                <w:sz w:val="28"/>
                <w:szCs w:val="28"/>
              </w:rPr>
            </w:pPr>
          </w:p>
        </w:tc>
        <w:tc>
          <w:tcPr>
            <w:tcW w:w="4252" w:type="dxa"/>
            <w:vAlign w:val="center"/>
          </w:tcPr>
          <w:p w:rsidR="00C458BE" w:rsidRPr="00C458BE" w:rsidRDefault="00C458BE" w:rsidP="00781735">
            <w:pPr>
              <w:spacing w:line="360" w:lineRule="exact"/>
              <w:jc w:val="center"/>
              <w:rPr>
                <w:rFonts w:ascii="仿宋_GB2312"/>
                <w:sz w:val="28"/>
                <w:szCs w:val="28"/>
              </w:rPr>
            </w:pPr>
          </w:p>
        </w:tc>
        <w:tc>
          <w:tcPr>
            <w:tcW w:w="2055" w:type="dxa"/>
          </w:tcPr>
          <w:p w:rsidR="00C458BE" w:rsidRPr="00C458BE" w:rsidRDefault="00C458BE" w:rsidP="00781735">
            <w:pPr>
              <w:spacing w:line="360" w:lineRule="exact"/>
              <w:jc w:val="center"/>
              <w:rPr>
                <w:rFonts w:ascii="仿宋_GB2312"/>
                <w:sz w:val="28"/>
                <w:szCs w:val="28"/>
              </w:rPr>
            </w:pPr>
          </w:p>
        </w:tc>
      </w:tr>
      <w:tr w:rsidR="00C458BE" w:rsidRPr="00C458BE" w:rsidTr="00781735">
        <w:trPr>
          <w:trHeight w:hRule="exact" w:val="612"/>
          <w:jc w:val="center"/>
        </w:trPr>
        <w:tc>
          <w:tcPr>
            <w:tcW w:w="972" w:type="dxa"/>
            <w:vAlign w:val="center"/>
          </w:tcPr>
          <w:p w:rsidR="00C458BE" w:rsidRPr="00C458BE" w:rsidRDefault="00C458BE" w:rsidP="00781735">
            <w:pPr>
              <w:spacing w:line="360" w:lineRule="exact"/>
              <w:jc w:val="center"/>
              <w:rPr>
                <w:rFonts w:ascii="仿宋_GB2312"/>
                <w:sz w:val="28"/>
                <w:szCs w:val="28"/>
              </w:rPr>
            </w:pPr>
          </w:p>
        </w:tc>
        <w:tc>
          <w:tcPr>
            <w:tcW w:w="1809" w:type="dxa"/>
            <w:vAlign w:val="center"/>
          </w:tcPr>
          <w:p w:rsidR="00C458BE" w:rsidRPr="00C458BE" w:rsidRDefault="00C458BE" w:rsidP="00781735">
            <w:pPr>
              <w:spacing w:line="360" w:lineRule="exact"/>
              <w:jc w:val="center"/>
              <w:rPr>
                <w:rFonts w:ascii="仿宋_GB2312"/>
                <w:sz w:val="28"/>
                <w:szCs w:val="28"/>
              </w:rPr>
            </w:pPr>
          </w:p>
        </w:tc>
        <w:tc>
          <w:tcPr>
            <w:tcW w:w="3532" w:type="dxa"/>
            <w:vAlign w:val="center"/>
          </w:tcPr>
          <w:p w:rsidR="00C458BE" w:rsidRPr="00C458BE" w:rsidRDefault="00C458BE" w:rsidP="00781735">
            <w:pPr>
              <w:spacing w:line="360" w:lineRule="exact"/>
              <w:jc w:val="center"/>
              <w:rPr>
                <w:rFonts w:ascii="仿宋_GB2312"/>
                <w:sz w:val="28"/>
                <w:szCs w:val="28"/>
              </w:rPr>
            </w:pPr>
          </w:p>
        </w:tc>
        <w:tc>
          <w:tcPr>
            <w:tcW w:w="4252" w:type="dxa"/>
            <w:vAlign w:val="center"/>
          </w:tcPr>
          <w:p w:rsidR="00C458BE" w:rsidRPr="00C458BE" w:rsidRDefault="00C458BE" w:rsidP="00781735">
            <w:pPr>
              <w:spacing w:line="360" w:lineRule="exact"/>
              <w:jc w:val="center"/>
              <w:rPr>
                <w:rFonts w:ascii="仿宋_GB2312"/>
                <w:sz w:val="28"/>
                <w:szCs w:val="28"/>
              </w:rPr>
            </w:pPr>
          </w:p>
        </w:tc>
        <w:tc>
          <w:tcPr>
            <w:tcW w:w="2055" w:type="dxa"/>
          </w:tcPr>
          <w:p w:rsidR="00C458BE" w:rsidRPr="00C458BE" w:rsidRDefault="00C458BE" w:rsidP="00781735">
            <w:pPr>
              <w:spacing w:line="360" w:lineRule="exact"/>
              <w:jc w:val="center"/>
              <w:rPr>
                <w:rFonts w:ascii="仿宋_GB2312"/>
                <w:sz w:val="28"/>
                <w:szCs w:val="28"/>
              </w:rPr>
            </w:pPr>
          </w:p>
        </w:tc>
      </w:tr>
      <w:tr w:rsidR="00C458BE" w:rsidRPr="00C458BE" w:rsidTr="00781735">
        <w:trPr>
          <w:trHeight w:hRule="exact" w:val="612"/>
          <w:jc w:val="center"/>
        </w:trPr>
        <w:tc>
          <w:tcPr>
            <w:tcW w:w="972" w:type="dxa"/>
            <w:vAlign w:val="center"/>
          </w:tcPr>
          <w:p w:rsidR="00C458BE" w:rsidRPr="00C458BE" w:rsidRDefault="00C458BE" w:rsidP="00781735">
            <w:pPr>
              <w:spacing w:line="360" w:lineRule="exact"/>
              <w:jc w:val="center"/>
              <w:rPr>
                <w:rFonts w:ascii="仿宋_GB2312"/>
                <w:sz w:val="28"/>
                <w:szCs w:val="28"/>
              </w:rPr>
            </w:pPr>
          </w:p>
        </w:tc>
        <w:tc>
          <w:tcPr>
            <w:tcW w:w="1809" w:type="dxa"/>
            <w:vAlign w:val="center"/>
          </w:tcPr>
          <w:p w:rsidR="00C458BE" w:rsidRPr="00C458BE" w:rsidRDefault="00C458BE" w:rsidP="00781735">
            <w:pPr>
              <w:spacing w:line="360" w:lineRule="exact"/>
              <w:jc w:val="center"/>
              <w:rPr>
                <w:rFonts w:ascii="仿宋_GB2312"/>
                <w:sz w:val="28"/>
                <w:szCs w:val="28"/>
              </w:rPr>
            </w:pPr>
          </w:p>
        </w:tc>
        <w:tc>
          <w:tcPr>
            <w:tcW w:w="3532" w:type="dxa"/>
            <w:vAlign w:val="center"/>
          </w:tcPr>
          <w:p w:rsidR="00C458BE" w:rsidRPr="00C458BE" w:rsidRDefault="00C458BE" w:rsidP="00781735">
            <w:pPr>
              <w:spacing w:line="360" w:lineRule="exact"/>
              <w:jc w:val="center"/>
              <w:rPr>
                <w:rFonts w:ascii="仿宋_GB2312"/>
                <w:sz w:val="28"/>
                <w:szCs w:val="28"/>
              </w:rPr>
            </w:pPr>
          </w:p>
        </w:tc>
        <w:tc>
          <w:tcPr>
            <w:tcW w:w="4252" w:type="dxa"/>
            <w:vAlign w:val="center"/>
          </w:tcPr>
          <w:p w:rsidR="00C458BE" w:rsidRPr="00C458BE" w:rsidRDefault="00C458BE" w:rsidP="00781735">
            <w:pPr>
              <w:spacing w:line="360" w:lineRule="exact"/>
              <w:jc w:val="center"/>
              <w:rPr>
                <w:rFonts w:ascii="仿宋_GB2312"/>
                <w:sz w:val="28"/>
                <w:szCs w:val="28"/>
              </w:rPr>
            </w:pPr>
          </w:p>
        </w:tc>
        <w:tc>
          <w:tcPr>
            <w:tcW w:w="2055" w:type="dxa"/>
          </w:tcPr>
          <w:p w:rsidR="00C458BE" w:rsidRPr="00C458BE" w:rsidRDefault="00C458BE" w:rsidP="00781735">
            <w:pPr>
              <w:spacing w:line="360" w:lineRule="exact"/>
              <w:jc w:val="center"/>
              <w:rPr>
                <w:rFonts w:ascii="仿宋_GB2312"/>
                <w:sz w:val="28"/>
                <w:szCs w:val="28"/>
              </w:rPr>
            </w:pPr>
          </w:p>
        </w:tc>
      </w:tr>
      <w:tr w:rsidR="00C458BE" w:rsidRPr="00C458BE" w:rsidTr="00781735">
        <w:trPr>
          <w:trHeight w:hRule="exact" w:val="612"/>
          <w:jc w:val="center"/>
        </w:trPr>
        <w:tc>
          <w:tcPr>
            <w:tcW w:w="972" w:type="dxa"/>
            <w:vAlign w:val="center"/>
          </w:tcPr>
          <w:p w:rsidR="00C458BE" w:rsidRPr="00C458BE" w:rsidRDefault="00C458BE" w:rsidP="00781735">
            <w:pPr>
              <w:spacing w:line="360" w:lineRule="exact"/>
              <w:jc w:val="center"/>
              <w:rPr>
                <w:rFonts w:ascii="仿宋_GB2312"/>
                <w:sz w:val="28"/>
                <w:szCs w:val="28"/>
              </w:rPr>
            </w:pPr>
          </w:p>
        </w:tc>
        <w:tc>
          <w:tcPr>
            <w:tcW w:w="1809" w:type="dxa"/>
            <w:vAlign w:val="center"/>
          </w:tcPr>
          <w:p w:rsidR="00C458BE" w:rsidRPr="00C458BE" w:rsidRDefault="00C458BE" w:rsidP="00781735">
            <w:pPr>
              <w:spacing w:line="360" w:lineRule="exact"/>
              <w:jc w:val="center"/>
              <w:rPr>
                <w:rFonts w:ascii="仿宋_GB2312"/>
                <w:sz w:val="28"/>
                <w:szCs w:val="28"/>
              </w:rPr>
            </w:pPr>
          </w:p>
        </w:tc>
        <w:tc>
          <w:tcPr>
            <w:tcW w:w="3532" w:type="dxa"/>
            <w:vAlign w:val="center"/>
          </w:tcPr>
          <w:p w:rsidR="00C458BE" w:rsidRPr="00C458BE" w:rsidRDefault="00C458BE" w:rsidP="00781735">
            <w:pPr>
              <w:spacing w:line="360" w:lineRule="exact"/>
              <w:jc w:val="center"/>
              <w:rPr>
                <w:rFonts w:ascii="仿宋_GB2312"/>
                <w:sz w:val="28"/>
                <w:szCs w:val="28"/>
              </w:rPr>
            </w:pPr>
          </w:p>
        </w:tc>
        <w:tc>
          <w:tcPr>
            <w:tcW w:w="4252" w:type="dxa"/>
            <w:vAlign w:val="center"/>
          </w:tcPr>
          <w:p w:rsidR="00C458BE" w:rsidRPr="00C458BE" w:rsidRDefault="00C458BE" w:rsidP="00781735">
            <w:pPr>
              <w:spacing w:line="360" w:lineRule="exact"/>
              <w:jc w:val="center"/>
              <w:rPr>
                <w:rFonts w:ascii="仿宋_GB2312"/>
                <w:sz w:val="28"/>
                <w:szCs w:val="28"/>
              </w:rPr>
            </w:pPr>
          </w:p>
        </w:tc>
        <w:tc>
          <w:tcPr>
            <w:tcW w:w="2055" w:type="dxa"/>
          </w:tcPr>
          <w:p w:rsidR="00C458BE" w:rsidRPr="00C458BE" w:rsidRDefault="00C458BE" w:rsidP="00781735">
            <w:pPr>
              <w:spacing w:line="360" w:lineRule="exact"/>
              <w:jc w:val="center"/>
              <w:rPr>
                <w:rFonts w:ascii="仿宋_GB2312"/>
                <w:sz w:val="28"/>
                <w:szCs w:val="28"/>
              </w:rPr>
            </w:pPr>
          </w:p>
        </w:tc>
      </w:tr>
    </w:tbl>
    <w:p w:rsidR="00C458BE" w:rsidRDefault="00C458BE" w:rsidP="00C458BE">
      <w:pPr>
        <w:spacing w:line="560" w:lineRule="exact"/>
        <w:rPr>
          <w:rFonts w:ascii="仿宋_GB2312"/>
          <w:szCs w:val="32"/>
        </w:rPr>
        <w:sectPr w:rsidR="00C458BE" w:rsidSect="00C458BE">
          <w:pgSz w:w="16838" w:h="11906" w:orient="landscape" w:code="9"/>
          <w:pgMar w:top="1531" w:right="2098" w:bottom="1531" w:left="1985" w:header="851" w:footer="1588" w:gutter="0"/>
          <w:pgNumType w:fmt="numberInDash"/>
          <w:cols w:space="425"/>
          <w:docGrid w:type="linesAndChars" w:linePitch="579" w:charSpace="-849"/>
        </w:sectPr>
      </w:pPr>
    </w:p>
    <w:p w:rsidR="00C458BE" w:rsidRDefault="00C458BE" w:rsidP="00C458BE">
      <w:pPr>
        <w:spacing w:line="560" w:lineRule="exact"/>
        <w:rPr>
          <w:rFonts w:ascii="仿宋_GB2312"/>
          <w:szCs w:val="32"/>
        </w:rPr>
      </w:pPr>
    </w:p>
    <w:p w:rsidR="00C458BE" w:rsidRDefault="00C458BE" w:rsidP="00C458BE">
      <w:pPr>
        <w:spacing w:line="560" w:lineRule="exact"/>
        <w:rPr>
          <w:rFonts w:ascii="仿宋_GB2312"/>
          <w:szCs w:val="32"/>
        </w:rPr>
      </w:pPr>
    </w:p>
    <w:p w:rsidR="00C458BE" w:rsidRDefault="00C458BE" w:rsidP="00C458BE">
      <w:pPr>
        <w:spacing w:line="560" w:lineRule="exact"/>
        <w:rPr>
          <w:rFonts w:ascii="仿宋_GB2312"/>
          <w:szCs w:val="32"/>
        </w:rPr>
      </w:pPr>
    </w:p>
    <w:p w:rsidR="00C458BE" w:rsidRDefault="00C458BE" w:rsidP="00C458BE">
      <w:pPr>
        <w:spacing w:line="560" w:lineRule="exact"/>
        <w:rPr>
          <w:rFonts w:ascii="仿宋_GB2312"/>
          <w:szCs w:val="32"/>
        </w:rPr>
      </w:pPr>
    </w:p>
    <w:p w:rsidR="00C458BE" w:rsidRDefault="00C458BE" w:rsidP="00C458BE">
      <w:pPr>
        <w:spacing w:line="560" w:lineRule="exact"/>
        <w:rPr>
          <w:rFonts w:ascii="仿宋_GB2312"/>
          <w:szCs w:val="32"/>
        </w:rPr>
      </w:pPr>
    </w:p>
    <w:p w:rsidR="00C458BE" w:rsidRDefault="00C458BE" w:rsidP="00C458BE">
      <w:pPr>
        <w:spacing w:line="560" w:lineRule="exact"/>
        <w:rPr>
          <w:rFonts w:ascii="仿宋_GB2312"/>
          <w:szCs w:val="32"/>
        </w:rPr>
      </w:pPr>
    </w:p>
    <w:p w:rsidR="00C458BE" w:rsidRDefault="00C458BE" w:rsidP="00C458BE">
      <w:pPr>
        <w:spacing w:line="560" w:lineRule="exact"/>
        <w:rPr>
          <w:rFonts w:ascii="仿宋_GB2312"/>
          <w:szCs w:val="32"/>
        </w:rPr>
      </w:pPr>
    </w:p>
    <w:p w:rsidR="00C458BE" w:rsidRDefault="00C458BE" w:rsidP="00C458BE">
      <w:pPr>
        <w:spacing w:line="560" w:lineRule="exact"/>
        <w:rPr>
          <w:rFonts w:ascii="仿宋_GB2312"/>
          <w:szCs w:val="32"/>
        </w:rPr>
      </w:pPr>
    </w:p>
    <w:p w:rsidR="00C458BE" w:rsidRDefault="00C458BE" w:rsidP="00C458BE">
      <w:pPr>
        <w:spacing w:line="560" w:lineRule="exact"/>
        <w:rPr>
          <w:rFonts w:ascii="仿宋_GB2312"/>
          <w:szCs w:val="32"/>
        </w:rPr>
      </w:pPr>
    </w:p>
    <w:p w:rsidR="00C458BE" w:rsidRDefault="00C458BE" w:rsidP="00C458BE">
      <w:pPr>
        <w:spacing w:line="560" w:lineRule="exact"/>
        <w:rPr>
          <w:rFonts w:ascii="仿宋_GB2312"/>
          <w:szCs w:val="32"/>
        </w:rPr>
      </w:pPr>
    </w:p>
    <w:p w:rsidR="00C458BE" w:rsidRDefault="00C458BE" w:rsidP="00C458BE">
      <w:pPr>
        <w:spacing w:line="560" w:lineRule="exact"/>
        <w:rPr>
          <w:rFonts w:ascii="仿宋_GB2312"/>
          <w:szCs w:val="32"/>
        </w:rPr>
      </w:pPr>
    </w:p>
    <w:p w:rsidR="00C458BE" w:rsidRDefault="00C458BE" w:rsidP="00C458BE">
      <w:pPr>
        <w:spacing w:line="560" w:lineRule="exact"/>
        <w:rPr>
          <w:rFonts w:ascii="仿宋_GB2312"/>
          <w:szCs w:val="32"/>
        </w:rPr>
      </w:pPr>
    </w:p>
    <w:p w:rsidR="00C458BE" w:rsidRDefault="00C458BE" w:rsidP="00C458BE">
      <w:pPr>
        <w:spacing w:line="560" w:lineRule="exact"/>
        <w:rPr>
          <w:rFonts w:ascii="仿宋_GB2312"/>
          <w:szCs w:val="32"/>
        </w:rPr>
      </w:pPr>
    </w:p>
    <w:p w:rsidR="00C458BE" w:rsidRDefault="00C458BE" w:rsidP="00C458BE">
      <w:pPr>
        <w:spacing w:line="560" w:lineRule="exact"/>
        <w:rPr>
          <w:rFonts w:ascii="仿宋_GB2312"/>
          <w:szCs w:val="32"/>
        </w:rPr>
      </w:pPr>
    </w:p>
    <w:p w:rsidR="00C458BE" w:rsidRDefault="00C458BE" w:rsidP="00C458BE">
      <w:pPr>
        <w:spacing w:line="560" w:lineRule="exact"/>
        <w:rPr>
          <w:rFonts w:ascii="仿宋_GB2312"/>
          <w:szCs w:val="32"/>
        </w:rPr>
      </w:pPr>
    </w:p>
    <w:p w:rsidR="00C458BE" w:rsidRDefault="00C458BE" w:rsidP="00C458BE">
      <w:pPr>
        <w:spacing w:line="560" w:lineRule="exact"/>
        <w:rPr>
          <w:rFonts w:ascii="仿宋_GB2312"/>
          <w:szCs w:val="32"/>
        </w:rPr>
      </w:pPr>
    </w:p>
    <w:p w:rsidR="00C458BE" w:rsidRPr="00C458BE" w:rsidRDefault="00C458BE" w:rsidP="00C458BE">
      <w:pPr>
        <w:spacing w:line="240" w:lineRule="atLeast"/>
        <w:ind w:leftChars="100" w:left="316" w:rightChars="100" w:right="316"/>
        <w:rPr>
          <w:rFonts w:ascii="仿宋_GB2312"/>
          <w:szCs w:val="32"/>
        </w:rPr>
      </w:pPr>
    </w:p>
    <w:sectPr w:rsidR="00C458BE" w:rsidRPr="00C458BE" w:rsidSect="00C458BE">
      <w:pgSz w:w="11906" w:h="16838" w:code="9"/>
      <w:pgMar w:top="2098" w:right="1531" w:bottom="1985" w:left="1531" w:header="851" w:footer="1588" w:gutter="0"/>
      <w:pgNumType w:fmt="numberInDash"/>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961" w:rsidRDefault="00C22961" w:rsidP="00EB3431">
      <w:r>
        <w:separator/>
      </w:r>
    </w:p>
  </w:endnote>
  <w:endnote w:type="continuationSeparator" w:id="1">
    <w:p w:rsidR="00C22961" w:rsidRDefault="00C22961" w:rsidP="00EB34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0702"/>
      <w:docPartObj>
        <w:docPartGallery w:val="Page Numbers (Bottom of Page)"/>
        <w:docPartUnique/>
      </w:docPartObj>
    </w:sdtPr>
    <w:sdtContent>
      <w:p w:rsidR="00EB3431" w:rsidRDefault="0002763B" w:rsidP="00EB3431">
        <w:pPr>
          <w:pStyle w:val="a4"/>
          <w:ind w:leftChars="100" w:left="320"/>
        </w:pPr>
        <w:r w:rsidRPr="00EB3431">
          <w:rPr>
            <w:rFonts w:asciiTheme="minorEastAsia" w:eastAsiaTheme="minorEastAsia" w:hAnsiTheme="minorEastAsia"/>
            <w:sz w:val="28"/>
            <w:szCs w:val="28"/>
          </w:rPr>
          <w:fldChar w:fldCharType="begin"/>
        </w:r>
        <w:r w:rsidR="00EB3431" w:rsidRPr="00EB3431">
          <w:rPr>
            <w:rFonts w:asciiTheme="minorEastAsia" w:eastAsiaTheme="minorEastAsia" w:hAnsiTheme="minorEastAsia"/>
            <w:sz w:val="28"/>
            <w:szCs w:val="28"/>
          </w:rPr>
          <w:instrText xml:space="preserve"> PAGE   \* MERGEFORMAT </w:instrText>
        </w:r>
        <w:r w:rsidRPr="00EB3431">
          <w:rPr>
            <w:rFonts w:asciiTheme="minorEastAsia" w:eastAsiaTheme="minorEastAsia" w:hAnsiTheme="minorEastAsia"/>
            <w:sz w:val="28"/>
            <w:szCs w:val="28"/>
          </w:rPr>
          <w:fldChar w:fldCharType="separate"/>
        </w:r>
        <w:r w:rsidR="002C42C5" w:rsidRPr="002C42C5">
          <w:rPr>
            <w:rFonts w:asciiTheme="minorEastAsia" w:eastAsiaTheme="minorEastAsia" w:hAnsiTheme="minorEastAsia"/>
            <w:noProof/>
            <w:sz w:val="28"/>
            <w:szCs w:val="28"/>
            <w:lang w:val="zh-CN"/>
          </w:rPr>
          <w:t>-</w:t>
        </w:r>
        <w:r w:rsidR="002C42C5">
          <w:rPr>
            <w:rFonts w:asciiTheme="minorEastAsia" w:eastAsiaTheme="minorEastAsia" w:hAnsiTheme="minorEastAsia"/>
            <w:noProof/>
            <w:sz w:val="28"/>
            <w:szCs w:val="28"/>
          </w:rPr>
          <w:t xml:space="preserve"> 4 -</w:t>
        </w:r>
        <w:r w:rsidRPr="00EB3431">
          <w:rPr>
            <w:rFonts w:asciiTheme="minorEastAsia" w:eastAsiaTheme="minorEastAsia" w:hAnsiTheme="minorEastAsia"/>
            <w:sz w:val="28"/>
            <w:szCs w:val="28"/>
          </w:rPr>
          <w:fldChar w:fldCharType="end"/>
        </w:r>
      </w:p>
    </w:sdtContent>
  </w:sdt>
  <w:p w:rsidR="00EB3431" w:rsidRDefault="00EB343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0697"/>
      <w:docPartObj>
        <w:docPartGallery w:val="Page Numbers (Bottom of Page)"/>
        <w:docPartUnique/>
      </w:docPartObj>
    </w:sdtPr>
    <w:sdtContent>
      <w:p w:rsidR="00EB3431" w:rsidRDefault="0002763B" w:rsidP="00EB3431">
        <w:pPr>
          <w:pStyle w:val="a4"/>
          <w:ind w:rightChars="100" w:right="320"/>
          <w:jc w:val="right"/>
        </w:pPr>
        <w:r w:rsidRPr="00EB3431">
          <w:rPr>
            <w:rFonts w:asciiTheme="minorEastAsia" w:eastAsiaTheme="minorEastAsia" w:hAnsiTheme="minorEastAsia"/>
            <w:sz w:val="28"/>
            <w:szCs w:val="28"/>
          </w:rPr>
          <w:fldChar w:fldCharType="begin"/>
        </w:r>
        <w:r w:rsidR="00EB3431" w:rsidRPr="00EB3431">
          <w:rPr>
            <w:rFonts w:asciiTheme="minorEastAsia" w:eastAsiaTheme="minorEastAsia" w:hAnsiTheme="minorEastAsia"/>
            <w:sz w:val="28"/>
            <w:szCs w:val="28"/>
          </w:rPr>
          <w:instrText xml:space="preserve"> PAGE   \* MERGEFORMAT </w:instrText>
        </w:r>
        <w:r w:rsidRPr="00EB3431">
          <w:rPr>
            <w:rFonts w:asciiTheme="minorEastAsia" w:eastAsiaTheme="minorEastAsia" w:hAnsiTheme="minorEastAsia"/>
            <w:sz w:val="28"/>
            <w:szCs w:val="28"/>
          </w:rPr>
          <w:fldChar w:fldCharType="separate"/>
        </w:r>
        <w:r w:rsidR="002C42C5" w:rsidRPr="002C42C5">
          <w:rPr>
            <w:rFonts w:asciiTheme="minorEastAsia" w:eastAsiaTheme="minorEastAsia" w:hAnsiTheme="minorEastAsia"/>
            <w:noProof/>
            <w:sz w:val="28"/>
            <w:szCs w:val="28"/>
            <w:lang w:val="zh-CN"/>
          </w:rPr>
          <w:t>-</w:t>
        </w:r>
        <w:r w:rsidR="002C42C5">
          <w:rPr>
            <w:rFonts w:asciiTheme="minorEastAsia" w:eastAsiaTheme="minorEastAsia" w:hAnsiTheme="minorEastAsia"/>
            <w:noProof/>
            <w:sz w:val="28"/>
            <w:szCs w:val="28"/>
          </w:rPr>
          <w:t xml:space="preserve"> 5 -</w:t>
        </w:r>
        <w:r w:rsidRPr="00EB3431">
          <w:rPr>
            <w:rFonts w:asciiTheme="minorEastAsia" w:eastAsiaTheme="minorEastAsia" w:hAnsiTheme="minorEastAsia"/>
            <w:sz w:val="28"/>
            <w:szCs w:val="28"/>
          </w:rPr>
          <w:fldChar w:fldCharType="end"/>
        </w:r>
      </w:p>
    </w:sdtContent>
  </w:sdt>
  <w:p w:rsidR="00EB3431" w:rsidRDefault="00EB34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961" w:rsidRDefault="00C22961" w:rsidP="00EB3431">
      <w:r>
        <w:separator/>
      </w:r>
    </w:p>
  </w:footnote>
  <w:footnote w:type="continuationSeparator" w:id="1">
    <w:p w:rsidR="00C22961" w:rsidRDefault="00C22961" w:rsidP="00EB3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B1299"/>
    <w:multiLevelType w:val="singleLevel"/>
    <w:tmpl w:val="56AB1299"/>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evenAndOddHeaders/>
  <w:drawingGridHorizontalSpacing w:val="158"/>
  <w:drawingGridVerticalSpacing w:val="579"/>
  <w:displayHorizontalDrawingGridEvery w:val="0"/>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3431"/>
    <w:rsid w:val="0002763B"/>
    <w:rsid w:val="000479EA"/>
    <w:rsid w:val="00047DDC"/>
    <w:rsid w:val="00070092"/>
    <w:rsid w:val="000B62BF"/>
    <w:rsid w:val="000B7E0A"/>
    <w:rsid w:val="000E1BF3"/>
    <w:rsid w:val="000F32CB"/>
    <w:rsid w:val="00116FC2"/>
    <w:rsid w:val="001823EE"/>
    <w:rsid w:val="0018721C"/>
    <w:rsid w:val="001B4490"/>
    <w:rsid w:val="001C023A"/>
    <w:rsid w:val="00210F5B"/>
    <w:rsid w:val="0028259A"/>
    <w:rsid w:val="002B0F09"/>
    <w:rsid w:val="002C42C5"/>
    <w:rsid w:val="002D1754"/>
    <w:rsid w:val="003643DF"/>
    <w:rsid w:val="003D557D"/>
    <w:rsid w:val="00415A92"/>
    <w:rsid w:val="00483F4F"/>
    <w:rsid w:val="004850E8"/>
    <w:rsid w:val="00492559"/>
    <w:rsid w:val="00496BA5"/>
    <w:rsid w:val="004A07FB"/>
    <w:rsid w:val="004B201A"/>
    <w:rsid w:val="004C25C1"/>
    <w:rsid w:val="005106EA"/>
    <w:rsid w:val="0053517E"/>
    <w:rsid w:val="00585AE6"/>
    <w:rsid w:val="005F172A"/>
    <w:rsid w:val="006437EC"/>
    <w:rsid w:val="00654616"/>
    <w:rsid w:val="006567CB"/>
    <w:rsid w:val="006C1EFA"/>
    <w:rsid w:val="006D731D"/>
    <w:rsid w:val="007273FE"/>
    <w:rsid w:val="0075656E"/>
    <w:rsid w:val="007B3D9E"/>
    <w:rsid w:val="007F562A"/>
    <w:rsid w:val="007F7795"/>
    <w:rsid w:val="00866E31"/>
    <w:rsid w:val="00880D1C"/>
    <w:rsid w:val="00895086"/>
    <w:rsid w:val="008E4012"/>
    <w:rsid w:val="00900F27"/>
    <w:rsid w:val="00910861"/>
    <w:rsid w:val="0095732C"/>
    <w:rsid w:val="009A6E89"/>
    <w:rsid w:val="009C6C58"/>
    <w:rsid w:val="00A41EA3"/>
    <w:rsid w:val="00A5144F"/>
    <w:rsid w:val="00AA7E00"/>
    <w:rsid w:val="00AB2795"/>
    <w:rsid w:val="00AB2F73"/>
    <w:rsid w:val="00AD7001"/>
    <w:rsid w:val="00B025BE"/>
    <w:rsid w:val="00BD4D6B"/>
    <w:rsid w:val="00BD5A2E"/>
    <w:rsid w:val="00C22961"/>
    <w:rsid w:val="00C24280"/>
    <w:rsid w:val="00C458BE"/>
    <w:rsid w:val="00C64387"/>
    <w:rsid w:val="00CB660E"/>
    <w:rsid w:val="00CF37C9"/>
    <w:rsid w:val="00D14168"/>
    <w:rsid w:val="00DD5A61"/>
    <w:rsid w:val="00E36C59"/>
    <w:rsid w:val="00E42D8B"/>
    <w:rsid w:val="00E43A8A"/>
    <w:rsid w:val="00E46858"/>
    <w:rsid w:val="00E61B18"/>
    <w:rsid w:val="00E87155"/>
    <w:rsid w:val="00EA64EF"/>
    <w:rsid w:val="00EB3431"/>
    <w:rsid w:val="00EB4B24"/>
    <w:rsid w:val="00F43FF2"/>
    <w:rsid w:val="00F77C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431"/>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B34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3431"/>
    <w:rPr>
      <w:sz w:val="18"/>
      <w:szCs w:val="18"/>
    </w:rPr>
  </w:style>
  <w:style w:type="paragraph" w:styleId="a4">
    <w:name w:val="footer"/>
    <w:basedOn w:val="a"/>
    <w:link w:val="Char0"/>
    <w:uiPriority w:val="99"/>
    <w:unhideWhenUsed/>
    <w:rsid w:val="00EB3431"/>
    <w:pPr>
      <w:tabs>
        <w:tab w:val="center" w:pos="4153"/>
        <w:tab w:val="right" w:pos="8306"/>
      </w:tabs>
      <w:snapToGrid w:val="0"/>
      <w:jc w:val="left"/>
    </w:pPr>
    <w:rPr>
      <w:sz w:val="18"/>
      <w:szCs w:val="18"/>
    </w:rPr>
  </w:style>
  <w:style w:type="character" w:customStyle="1" w:styleId="Char0">
    <w:name w:val="页脚 Char"/>
    <w:basedOn w:val="a0"/>
    <w:link w:val="a4"/>
    <w:uiPriority w:val="99"/>
    <w:rsid w:val="00EB3431"/>
    <w:rPr>
      <w:sz w:val="18"/>
      <w:szCs w:val="18"/>
    </w:rPr>
  </w:style>
  <w:style w:type="table" w:styleId="a5">
    <w:name w:val="Table Grid"/>
    <w:basedOn w:val="a1"/>
    <w:uiPriority w:val="99"/>
    <w:unhideWhenUsed/>
    <w:rsid w:val="003D557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无列表1"/>
    <w:next w:val="a2"/>
    <w:uiPriority w:val="99"/>
    <w:semiHidden/>
    <w:unhideWhenUsed/>
    <w:rsid w:val="007273FE"/>
  </w:style>
  <w:style w:type="character" w:styleId="a6">
    <w:name w:val="page number"/>
    <w:rsid w:val="007273FE"/>
  </w:style>
  <w:style w:type="paragraph" w:styleId="a7">
    <w:name w:val="Balloon Text"/>
    <w:basedOn w:val="a"/>
    <w:link w:val="Char1"/>
    <w:semiHidden/>
    <w:rsid w:val="007273FE"/>
    <w:rPr>
      <w:rFonts w:ascii="Times New Roman" w:hAnsi="Times New Roman" w:cs="Times New Roman"/>
      <w:sz w:val="18"/>
      <w:szCs w:val="18"/>
    </w:rPr>
  </w:style>
  <w:style w:type="character" w:customStyle="1" w:styleId="Char1">
    <w:name w:val="批注框文本 Char"/>
    <w:basedOn w:val="a0"/>
    <w:link w:val="a7"/>
    <w:semiHidden/>
    <w:rsid w:val="007273FE"/>
    <w:rPr>
      <w:rFonts w:ascii="Times New Roman" w:eastAsia="仿宋_GB2312" w:hAnsi="Times New Roman" w:cs="Times New Roman"/>
      <w:sz w:val="18"/>
      <w:szCs w:val="18"/>
    </w:rPr>
  </w:style>
  <w:style w:type="paragraph" w:styleId="a8">
    <w:name w:val="Date"/>
    <w:basedOn w:val="a"/>
    <w:next w:val="a"/>
    <w:link w:val="Char2"/>
    <w:rsid w:val="007273FE"/>
    <w:pPr>
      <w:ind w:leftChars="2500" w:left="100"/>
    </w:pPr>
    <w:rPr>
      <w:rFonts w:ascii="Times New Roman" w:hAnsi="Times New Roman" w:cs="Times New Roman"/>
      <w:szCs w:val="20"/>
    </w:rPr>
  </w:style>
  <w:style w:type="character" w:customStyle="1" w:styleId="Char2">
    <w:name w:val="日期 Char"/>
    <w:basedOn w:val="a0"/>
    <w:link w:val="a8"/>
    <w:rsid w:val="007273FE"/>
    <w:rPr>
      <w:rFonts w:ascii="Times New Roman" w:eastAsia="仿宋_GB2312" w:hAnsi="Times New Roman" w:cs="Times New Roman"/>
      <w:sz w:val="32"/>
      <w:szCs w:val="20"/>
    </w:rPr>
  </w:style>
  <w:style w:type="character" w:styleId="a9">
    <w:name w:val="Hyperlink"/>
    <w:uiPriority w:val="99"/>
    <w:unhideWhenUsed/>
    <w:rsid w:val="007273FE"/>
    <w:rPr>
      <w:color w:val="0000FF"/>
      <w:u w:val="single"/>
    </w:rPr>
  </w:style>
  <w:style w:type="paragraph" w:customStyle="1" w:styleId="font5">
    <w:name w:val="font5"/>
    <w:basedOn w:val="a"/>
    <w:rsid w:val="007273FE"/>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7273FE"/>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7273FE"/>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7273FE"/>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
    <w:rsid w:val="007273FE"/>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rsid w:val="007273FE"/>
    <w:pPr>
      <w:widowControl/>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5">
    <w:name w:val="xl65"/>
    <w:basedOn w:val="a"/>
    <w:rsid w:val="007273FE"/>
    <w:pPr>
      <w:widowControl/>
      <w:shd w:val="clear" w:color="000000" w:fill="FFFFFF"/>
      <w:spacing w:before="100" w:beforeAutospacing="1" w:after="100" w:afterAutospacing="1"/>
      <w:jc w:val="left"/>
    </w:pPr>
    <w:rPr>
      <w:rFonts w:ascii="宋体" w:eastAsia="宋体" w:hAnsi="宋体" w:cs="宋体"/>
      <w:kern w:val="0"/>
      <w:sz w:val="40"/>
      <w:szCs w:val="40"/>
    </w:rPr>
  </w:style>
  <w:style w:type="paragraph" w:customStyle="1" w:styleId="xl66">
    <w:name w:val="xl66"/>
    <w:basedOn w:val="a"/>
    <w:rsid w:val="007273FE"/>
    <w:pPr>
      <w:widowControl/>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67">
    <w:name w:val="xl67"/>
    <w:basedOn w:val="a"/>
    <w:rsid w:val="007273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7273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9">
    <w:name w:val="xl69"/>
    <w:basedOn w:val="a"/>
    <w:rsid w:val="007273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rsid w:val="007273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1">
    <w:name w:val="xl71"/>
    <w:basedOn w:val="a"/>
    <w:rsid w:val="007273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rsid w:val="007273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rsid w:val="007273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
    <w:rsid w:val="007273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rsid w:val="007273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rsid w:val="007273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rsid w:val="007273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仿宋_GB2312" w:hAnsi="宋体" w:cs="宋体"/>
      <w:kern w:val="0"/>
      <w:sz w:val="20"/>
      <w:szCs w:val="20"/>
    </w:rPr>
  </w:style>
  <w:style w:type="paragraph" w:customStyle="1" w:styleId="xl78">
    <w:name w:val="xl78"/>
    <w:basedOn w:val="a"/>
    <w:rsid w:val="007273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rsid w:val="007273FE"/>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
    <w:rsid w:val="007273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1">
    <w:name w:val="xl81"/>
    <w:basedOn w:val="a"/>
    <w:rsid w:val="007273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
    <w:rsid w:val="007273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3">
    <w:name w:val="xl83"/>
    <w:basedOn w:val="a"/>
    <w:rsid w:val="007273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4">
    <w:name w:val="xl84"/>
    <w:basedOn w:val="a"/>
    <w:rsid w:val="007273FE"/>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5">
    <w:name w:val="xl85"/>
    <w:basedOn w:val="a"/>
    <w:rsid w:val="007273FE"/>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6">
    <w:name w:val="xl86"/>
    <w:basedOn w:val="a"/>
    <w:rsid w:val="007273FE"/>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7">
    <w:name w:val="xl87"/>
    <w:basedOn w:val="a"/>
    <w:rsid w:val="007273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88">
    <w:name w:val="xl88"/>
    <w:basedOn w:val="a"/>
    <w:rsid w:val="007273F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
    <w:rsid w:val="007273FE"/>
    <w:pPr>
      <w:widowControl/>
      <w:pBdr>
        <w:top w:val="single" w:sz="4" w:space="0" w:color="auto"/>
      </w:pBdr>
      <w:shd w:val="clear" w:color="000000" w:fill="FFFFFF"/>
      <w:spacing w:before="100" w:beforeAutospacing="1" w:after="100" w:afterAutospacing="1"/>
      <w:jc w:val="center"/>
    </w:pPr>
    <w:rPr>
      <w:rFonts w:ascii="宋体" w:eastAsia="宋体" w:hAnsi="宋体" w:cs="宋体"/>
      <w:kern w:val="0"/>
      <w:sz w:val="40"/>
      <w:szCs w:val="40"/>
    </w:rPr>
  </w:style>
  <w:style w:type="paragraph" w:customStyle="1" w:styleId="xl90">
    <w:name w:val="xl90"/>
    <w:basedOn w:val="a"/>
    <w:rsid w:val="007273FE"/>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91">
    <w:name w:val="xl91"/>
    <w:basedOn w:val="a"/>
    <w:rsid w:val="007273FE"/>
    <w:pPr>
      <w:widowControl/>
      <w:shd w:val="clear" w:color="000000" w:fill="FFFFFF"/>
      <w:spacing w:before="100" w:beforeAutospacing="1" w:after="100" w:afterAutospacing="1"/>
      <w:jc w:val="center"/>
    </w:pPr>
    <w:rPr>
      <w:rFonts w:ascii="宋体" w:eastAsia="宋体" w:hAnsi="宋体" w:cs="宋体"/>
      <w:b/>
      <w:bCs/>
      <w:kern w:val="0"/>
      <w:sz w:val="48"/>
      <w:szCs w:val="48"/>
    </w:rPr>
  </w:style>
  <w:style w:type="paragraph" w:customStyle="1" w:styleId="xl92">
    <w:name w:val="xl92"/>
    <w:basedOn w:val="a"/>
    <w:rsid w:val="007273FE"/>
    <w:pPr>
      <w:widowControl/>
      <w:pBdr>
        <w:top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kern w:val="0"/>
      <w:sz w:val="40"/>
      <w:szCs w:val="40"/>
    </w:rPr>
  </w:style>
  <w:style w:type="paragraph" w:customStyle="1" w:styleId="xl93">
    <w:name w:val="xl93"/>
    <w:basedOn w:val="a"/>
    <w:rsid w:val="007273FE"/>
    <w:pPr>
      <w:widowControl/>
      <w:pBdr>
        <w:bottom w:val="single" w:sz="4" w:space="0" w:color="auto"/>
      </w:pBdr>
      <w:shd w:val="clear" w:color="000000" w:fill="FFFFFF"/>
      <w:spacing w:before="100" w:beforeAutospacing="1" w:after="100" w:afterAutospacing="1"/>
      <w:jc w:val="center"/>
    </w:pPr>
    <w:rPr>
      <w:rFonts w:ascii="宋体" w:eastAsia="宋体" w:hAnsi="宋体" w:cs="宋体"/>
      <w:kern w:val="0"/>
      <w:sz w:val="40"/>
      <w:szCs w:val="40"/>
    </w:rPr>
  </w:style>
  <w:style w:type="paragraph" w:customStyle="1" w:styleId="xl94">
    <w:name w:val="xl94"/>
    <w:basedOn w:val="a"/>
    <w:rsid w:val="007273FE"/>
    <w:pPr>
      <w:widowControl/>
      <w:pBdr>
        <w:top w:val="single" w:sz="4" w:space="0" w:color="auto"/>
      </w:pBdr>
      <w:shd w:val="clear" w:color="000000" w:fill="FFFFFF"/>
      <w:spacing w:before="100" w:beforeAutospacing="1" w:after="100" w:afterAutospacing="1"/>
      <w:jc w:val="center"/>
    </w:pPr>
    <w:rPr>
      <w:rFonts w:ascii="宋体" w:eastAsia="宋体" w:hAnsi="宋体" w:cs="宋体"/>
      <w:kern w:val="0"/>
      <w:sz w:val="40"/>
      <w:szCs w:val="40"/>
    </w:rPr>
  </w:style>
  <w:style w:type="paragraph" w:customStyle="1" w:styleId="aa">
    <w:uiPriority w:val="99"/>
    <w:unhideWhenUsed/>
    <w:rsid w:val="007273FE"/>
    <w:pPr>
      <w:widowControl w:val="0"/>
      <w:jc w:val="both"/>
    </w:pPr>
    <w:rPr>
      <w:rFonts w:eastAsia="仿宋_GB2312"/>
      <w:sz w:val="32"/>
    </w:rPr>
  </w:style>
  <w:style w:type="character" w:styleId="ab">
    <w:name w:val="FollowedHyperlink"/>
    <w:basedOn w:val="a0"/>
    <w:uiPriority w:val="99"/>
    <w:semiHidden/>
    <w:unhideWhenUsed/>
    <w:rsid w:val="007273FE"/>
    <w:rPr>
      <w:color w:val="800080" w:themeColor="followedHyperlink"/>
      <w:u w:val="single"/>
    </w:rPr>
  </w:style>
  <w:style w:type="paragraph" w:styleId="ac">
    <w:name w:val="List Paragraph"/>
    <w:basedOn w:val="a"/>
    <w:uiPriority w:val="1"/>
    <w:qFormat/>
    <w:rsid w:val="00E43A8A"/>
    <w:pPr>
      <w:ind w:firstLineChars="200" w:firstLine="420"/>
    </w:pPr>
    <w:rPr>
      <w:rFonts w:ascii="Times New Roman" w:eastAsia="宋体" w:hAnsi="Times New Roman" w:cs="Times New Roman"/>
      <w:sz w:val="21"/>
    </w:rPr>
  </w:style>
  <w:style w:type="paragraph" w:styleId="ad">
    <w:name w:val="Body Text"/>
    <w:basedOn w:val="a"/>
    <w:link w:val="Char3"/>
    <w:rsid w:val="00AB2F73"/>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Char3">
    <w:name w:val="正文文本 Char"/>
    <w:basedOn w:val="a0"/>
    <w:link w:val="ad"/>
    <w:rsid w:val="00AB2F73"/>
    <w:rPr>
      <w:rFonts w:ascii="宋体" w:eastAsia="宋体" w:hAnsi="宋体" w:cs="Times New Roman"/>
      <w:color w:val="000000"/>
      <w:kern w:val="0"/>
      <w:sz w:val="24"/>
      <w:szCs w:val="24"/>
    </w:rPr>
  </w:style>
  <w:style w:type="paragraph" w:styleId="ae">
    <w:name w:val="Normal (Web)"/>
    <w:basedOn w:val="a"/>
    <w:rsid w:val="002B0F09"/>
    <w:pPr>
      <w:widowControl/>
      <w:jc w:val="left"/>
    </w:pPr>
    <w:rPr>
      <w:rFonts w:ascii="宋体" w:hAnsi="宋体" w:cs="宋体"/>
      <w:kern w:val="0"/>
      <w:szCs w:val="32"/>
    </w:rPr>
  </w:style>
</w:styles>
</file>

<file path=word/webSettings.xml><?xml version="1.0" encoding="utf-8"?>
<w:webSettings xmlns:r="http://schemas.openxmlformats.org/officeDocument/2006/relationships" xmlns:w="http://schemas.openxmlformats.org/wordprocessingml/2006/main">
  <w:divs>
    <w:div w:id="769736766">
      <w:bodyDiv w:val="1"/>
      <w:marLeft w:val="0"/>
      <w:marRight w:val="0"/>
      <w:marTop w:val="0"/>
      <w:marBottom w:val="0"/>
      <w:divBdr>
        <w:top w:val="none" w:sz="0" w:space="0" w:color="auto"/>
        <w:left w:val="none" w:sz="0" w:space="0" w:color="auto"/>
        <w:bottom w:val="none" w:sz="0" w:space="0" w:color="auto"/>
        <w:right w:val="none" w:sz="0" w:space="0" w:color="auto"/>
      </w:divBdr>
    </w:div>
    <w:div w:id="90742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叶沁芳</dc:creator>
  <cp:keywords/>
  <dc:description/>
  <cp:lastModifiedBy>SDLCWA;864137;F;2ed8f3ab80f40f2df9ae5e92a739c6fb</cp:lastModifiedBy>
  <cp:revision>3</cp:revision>
  <dcterms:created xsi:type="dcterms:W3CDTF">2021-02-03T01:33:00Z</dcterms:created>
  <dcterms:modified xsi:type="dcterms:W3CDTF">2021-02-07T02:07:00Z</dcterms:modified>
</cp:coreProperties>
</file>